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155" w:rsidRDefault="003E338A" w:rsidP="00FE5787">
      <w:pPr>
        <w:spacing w:line="240" w:lineRule="exact"/>
        <w:contextualSpacing/>
        <w:rPr>
          <w:rFonts w:ascii="Arial" w:hAnsi="Arial" w:cs="Arial"/>
          <w:b/>
          <w:sz w:val="20"/>
        </w:rPr>
      </w:pPr>
      <w:r w:rsidRPr="003E338A">
        <w:rPr>
          <w:rFonts w:ascii="Arial" w:hAnsi="Arial" w:cs="Arial"/>
          <w:b/>
          <w:sz w:val="20"/>
        </w:rPr>
        <w:t xml:space="preserve">Laatimispäivä: </w:t>
      </w:r>
      <w:r w:rsidR="008666E9">
        <w:rPr>
          <w:rFonts w:ascii="Arial" w:hAnsi="Arial" w:cs="Arial"/>
          <w:b/>
          <w:sz w:val="20"/>
        </w:rPr>
        <w:t>17.12</w:t>
      </w:r>
      <w:r w:rsidR="00E774DB">
        <w:rPr>
          <w:rFonts w:ascii="Arial" w:hAnsi="Arial" w:cs="Arial"/>
          <w:b/>
          <w:sz w:val="20"/>
        </w:rPr>
        <w:t>.2020</w:t>
      </w:r>
    </w:p>
    <w:p w:rsidR="00A323C1" w:rsidRPr="006B713F" w:rsidRDefault="00A323C1" w:rsidP="00FE5787">
      <w:pPr>
        <w:spacing w:line="240" w:lineRule="exact"/>
        <w:contextualSpacing/>
        <w:rPr>
          <w:rFonts w:ascii="Arial" w:hAnsi="Arial" w:cs="Arial"/>
          <w:b/>
          <w:sz w:val="20"/>
        </w:rPr>
      </w:pPr>
      <w:proofErr w:type="gramStart"/>
      <w:r>
        <w:rPr>
          <w:rFonts w:ascii="Arial" w:hAnsi="Arial" w:cs="Arial"/>
          <w:b/>
          <w:sz w:val="20"/>
        </w:rPr>
        <w:t xml:space="preserve">Päivitetty: </w:t>
      </w:r>
      <w:r w:rsidR="008666E9">
        <w:rPr>
          <w:rFonts w:ascii="Arial" w:hAnsi="Arial" w:cs="Arial"/>
          <w:b/>
          <w:sz w:val="20"/>
        </w:rPr>
        <w:t>17.12.2020</w:t>
      </w:r>
      <w:r w:rsidR="000E155C">
        <w:rPr>
          <w:rFonts w:ascii="Arial" w:hAnsi="Arial" w:cs="Arial"/>
          <w:b/>
          <w:sz w:val="20"/>
        </w:rPr>
        <w:t xml:space="preserve">, </w:t>
      </w:r>
      <w:r w:rsidR="00D82DCF">
        <w:rPr>
          <w:rFonts w:ascii="Arial" w:hAnsi="Arial" w:cs="Arial"/>
          <w:b/>
          <w:sz w:val="20"/>
        </w:rPr>
        <w:t>7.1.2022</w:t>
      </w:r>
      <w:r w:rsidR="000A2B37">
        <w:rPr>
          <w:rFonts w:ascii="Arial" w:hAnsi="Arial" w:cs="Arial"/>
          <w:b/>
          <w:sz w:val="20"/>
        </w:rPr>
        <w:t>, 13.1.2023</w:t>
      </w:r>
      <w:r w:rsidR="007E0494">
        <w:rPr>
          <w:rFonts w:ascii="Arial" w:hAnsi="Arial" w:cs="Arial"/>
          <w:b/>
          <w:sz w:val="20"/>
        </w:rPr>
        <w:t>, 29</w:t>
      </w:r>
      <w:r w:rsidR="004E14C2">
        <w:rPr>
          <w:rFonts w:ascii="Arial" w:hAnsi="Arial" w:cs="Arial"/>
          <w:b/>
          <w:sz w:val="20"/>
        </w:rPr>
        <w:t>.2.2024</w:t>
      </w:r>
      <w:r w:rsidR="007E0494">
        <w:rPr>
          <w:rFonts w:ascii="Arial" w:hAnsi="Arial" w:cs="Arial"/>
          <w:b/>
          <w:sz w:val="20"/>
        </w:rPr>
        <w:t>, 25.2.2025</w:t>
      </w:r>
      <w:bookmarkStart w:id="0" w:name="_GoBack"/>
      <w:bookmarkEnd w:id="0"/>
      <w:proofErr w:type="gramEnd"/>
    </w:p>
    <w:p w:rsidR="003E338A" w:rsidRDefault="003E338A" w:rsidP="00FE5787">
      <w:pPr>
        <w:spacing w:line="240" w:lineRule="exact"/>
        <w:contextualSpacing/>
        <w:rPr>
          <w:rFonts w:ascii="Arial" w:hAnsi="Arial" w:cs="Arial"/>
          <w:b/>
          <w:sz w:val="20"/>
        </w:rPr>
      </w:pPr>
    </w:p>
    <w:tbl>
      <w:tblPr>
        <w:tblStyle w:val="TaulukkoRuudukko"/>
        <w:tblW w:w="0" w:type="auto"/>
        <w:tblLook w:val="04A0" w:firstRow="1" w:lastRow="0" w:firstColumn="1" w:lastColumn="0" w:noHBand="0" w:noVBand="1"/>
      </w:tblPr>
      <w:tblGrid>
        <w:gridCol w:w="1650"/>
        <w:gridCol w:w="8772"/>
      </w:tblGrid>
      <w:tr w:rsidR="001675CD" w:rsidTr="00C517CA">
        <w:trPr>
          <w:trHeight w:val="308"/>
        </w:trPr>
        <w:tc>
          <w:tcPr>
            <w:tcW w:w="1413" w:type="dxa"/>
            <w:vMerge w:val="restart"/>
          </w:tcPr>
          <w:p w:rsidR="001675CD" w:rsidRDefault="00952A6B" w:rsidP="00FE5787">
            <w:pPr>
              <w:spacing w:line="240" w:lineRule="exact"/>
              <w:contextualSpacing/>
              <w:rPr>
                <w:rFonts w:ascii="Arial" w:hAnsi="Arial" w:cs="Arial"/>
                <w:b/>
                <w:sz w:val="20"/>
              </w:rPr>
            </w:pPr>
            <w:r>
              <w:rPr>
                <w:rFonts w:ascii="Arial" w:hAnsi="Arial" w:cs="Arial"/>
                <w:b/>
                <w:sz w:val="20"/>
              </w:rPr>
              <w:t>1</w:t>
            </w:r>
          </w:p>
          <w:p w:rsidR="001675CD" w:rsidRDefault="001675CD" w:rsidP="00FE5787">
            <w:pPr>
              <w:spacing w:line="240" w:lineRule="exact"/>
              <w:contextualSpacing/>
              <w:rPr>
                <w:rFonts w:ascii="Arial" w:hAnsi="Arial" w:cs="Arial"/>
                <w:b/>
                <w:sz w:val="20"/>
              </w:rPr>
            </w:pPr>
            <w:r>
              <w:rPr>
                <w:rFonts w:ascii="Arial" w:hAnsi="Arial" w:cs="Arial"/>
                <w:b/>
                <w:sz w:val="20"/>
              </w:rPr>
              <w:t>Rekisterin-pitäjä</w:t>
            </w:r>
          </w:p>
        </w:tc>
        <w:tc>
          <w:tcPr>
            <w:tcW w:w="8783" w:type="dxa"/>
          </w:tcPr>
          <w:p w:rsidR="001675CD" w:rsidRDefault="001675CD" w:rsidP="00FE5787">
            <w:pPr>
              <w:spacing w:line="240" w:lineRule="exact"/>
              <w:contextualSpacing/>
              <w:rPr>
                <w:rFonts w:ascii="Arial" w:hAnsi="Arial" w:cs="Arial"/>
                <w:b/>
                <w:sz w:val="14"/>
              </w:rPr>
            </w:pPr>
            <w:r w:rsidRPr="001675CD">
              <w:rPr>
                <w:rFonts w:ascii="Arial" w:hAnsi="Arial" w:cs="Arial"/>
                <w:b/>
                <w:sz w:val="14"/>
              </w:rPr>
              <w:t>Nimi</w:t>
            </w:r>
          </w:p>
          <w:p w:rsidR="001675CD" w:rsidRPr="001675CD" w:rsidRDefault="008666E9" w:rsidP="00FE5787">
            <w:pPr>
              <w:spacing w:line="240" w:lineRule="exact"/>
              <w:contextualSpacing/>
              <w:rPr>
                <w:rFonts w:ascii="Arial" w:hAnsi="Arial" w:cs="Arial"/>
                <w:sz w:val="20"/>
              </w:rPr>
            </w:pPr>
            <w:r>
              <w:rPr>
                <w:rFonts w:ascii="Arial" w:hAnsi="Arial" w:cs="Arial"/>
                <w:sz w:val="20"/>
              </w:rPr>
              <w:t>Rovaniemen Reumayhdistys ry</w:t>
            </w:r>
          </w:p>
        </w:tc>
      </w:tr>
      <w:tr w:rsidR="001675CD" w:rsidTr="001675CD">
        <w:tc>
          <w:tcPr>
            <w:tcW w:w="1413" w:type="dxa"/>
            <w:vMerge/>
          </w:tcPr>
          <w:p w:rsidR="001675CD" w:rsidRDefault="001675CD" w:rsidP="00FE5787">
            <w:pPr>
              <w:spacing w:line="240" w:lineRule="exact"/>
              <w:contextualSpacing/>
              <w:rPr>
                <w:rFonts w:ascii="Arial" w:hAnsi="Arial" w:cs="Arial"/>
                <w:b/>
                <w:sz w:val="20"/>
              </w:rPr>
            </w:pPr>
          </w:p>
        </w:tc>
        <w:tc>
          <w:tcPr>
            <w:tcW w:w="8783" w:type="dxa"/>
          </w:tcPr>
          <w:p w:rsidR="001675CD" w:rsidRDefault="001675CD" w:rsidP="00FE5787">
            <w:pPr>
              <w:spacing w:line="240" w:lineRule="exact"/>
              <w:contextualSpacing/>
              <w:rPr>
                <w:rFonts w:ascii="Arial" w:hAnsi="Arial" w:cs="Arial"/>
                <w:b/>
                <w:sz w:val="14"/>
              </w:rPr>
            </w:pPr>
            <w:r>
              <w:rPr>
                <w:rFonts w:ascii="Arial" w:hAnsi="Arial" w:cs="Arial"/>
                <w:b/>
                <w:sz w:val="14"/>
              </w:rPr>
              <w:t>Osoite</w:t>
            </w:r>
          </w:p>
          <w:p w:rsidR="001675CD" w:rsidRPr="001675CD" w:rsidRDefault="008666E9" w:rsidP="00FE5787">
            <w:pPr>
              <w:spacing w:line="240" w:lineRule="exact"/>
              <w:contextualSpacing/>
              <w:rPr>
                <w:rFonts w:ascii="Arial" w:hAnsi="Arial" w:cs="Arial"/>
                <w:sz w:val="20"/>
              </w:rPr>
            </w:pPr>
            <w:proofErr w:type="spellStart"/>
            <w:r>
              <w:rPr>
                <w:rFonts w:ascii="Arial" w:hAnsi="Arial" w:cs="Arial"/>
                <w:sz w:val="20"/>
              </w:rPr>
              <w:t>Pirkkakatu</w:t>
            </w:r>
            <w:proofErr w:type="spellEnd"/>
            <w:r>
              <w:rPr>
                <w:rFonts w:ascii="Arial" w:hAnsi="Arial" w:cs="Arial"/>
                <w:sz w:val="20"/>
              </w:rPr>
              <w:t xml:space="preserve"> 2 96200 Rovaniemi</w:t>
            </w:r>
          </w:p>
        </w:tc>
      </w:tr>
      <w:tr w:rsidR="001675CD" w:rsidTr="001675CD">
        <w:tc>
          <w:tcPr>
            <w:tcW w:w="1413" w:type="dxa"/>
            <w:vMerge/>
          </w:tcPr>
          <w:p w:rsidR="001675CD" w:rsidRDefault="001675CD" w:rsidP="00FE5787">
            <w:pPr>
              <w:spacing w:line="240" w:lineRule="exact"/>
              <w:contextualSpacing/>
              <w:rPr>
                <w:rFonts w:ascii="Arial" w:hAnsi="Arial" w:cs="Arial"/>
                <w:b/>
                <w:sz w:val="20"/>
              </w:rPr>
            </w:pPr>
          </w:p>
        </w:tc>
        <w:tc>
          <w:tcPr>
            <w:tcW w:w="8783" w:type="dxa"/>
          </w:tcPr>
          <w:p w:rsidR="001675CD" w:rsidRDefault="001675CD" w:rsidP="00FE5787">
            <w:pPr>
              <w:spacing w:line="240" w:lineRule="exact"/>
              <w:contextualSpacing/>
              <w:rPr>
                <w:rFonts w:ascii="Arial" w:hAnsi="Arial" w:cs="Arial"/>
                <w:b/>
                <w:sz w:val="14"/>
              </w:rPr>
            </w:pPr>
            <w:r>
              <w:rPr>
                <w:rFonts w:ascii="Arial" w:hAnsi="Arial" w:cs="Arial"/>
                <w:b/>
                <w:sz w:val="14"/>
              </w:rPr>
              <w:t>Muut yhteystiedot</w:t>
            </w:r>
          </w:p>
          <w:p w:rsidR="001675CD" w:rsidRPr="001675CD" w:rsidRDefault="007E0494" w:rsidP="00FE5787">
            <w:pPr>
              <w:spacing w:line="240" w:lineRule="exact"/>
              <w:contextualSpacing/>
              <w:rPr>
                <w:rFonts w:ascii="Arial" w:hAnsi="Arial" w:cs="Arial"/>
                <w:sz w:val="20"/>
              </w:rPr>
            </w:pPr>
            <w:hyperlink r:id="rId9" w:history="1">
              <w:r w:rsidR="008666E9" w:rsidRPr="00670271">
                <w:rPr>
                  <w:rStyle w:val="Hyperlinkki"/>
                  <w:rFonts w:ascii="Arial" w:hAnsi="Arial" w:cs="Arial"/>
                  <w:sz w:val="20"/>
                </w:rPr>
                <w:t>rovaniemen.reumayhdistys@gmail.com</w:t>
              </w:r>
            </w:hyperlink>
            <w:r w:rsidR="008666E9">
              <w:rPr>
                <w:rFonts w:ascii="Arial" w:hAnsi="Arial" w:cs="Arial"/>
                <w:sz w:val="20"/>
              </w:rPr>
              <w:t xml:space="preserve"> </w:t>
            </w:r>
          </w:p>
        </w:tc>
      </w:tr>
      <w:tr w:rsidR="001675CD" w:rsidTr="001675CD">
        <w:tc>
          <w:tcPr>
            <w:tcW w:w="1413" w:type="dxa"/>
            <w:vMerge w:val="restart"/>
          </w:tcPr>
          <w:p w:rsidR="001675CD" w:rsidRDefault="001675CD" w:rsidP="00FE5787">
            <w:pPr>
              <w:spacing w:line="240" w:lineRule="exact"/>
              <w:contextualSpacing/>
              <w:rPr>
                <w:rFonts w:ascii="Arial" w:hAnsi="Arial" w:cs="Arial"/>
                <w:b/>
                <w:sz w:val="20"/>
              </w:rPr>
            </w:pPr>
            <w:r>
              <w:rPr>
                <w:rFonts w:ascii="Arial" w:hAnsi="Arial" w:cs="Arial"/>
                <w:b/>
                <w:sz w:val="20"/>
              </w:rPr>
              <w:t>2</w:t>
            </w:r>
          </w:p>
          <w:p w:rsidR="001675CD" w:rsidRDefault="001675CD" w:rsidP="00FE5787">
            <w:pPr>
              <w:spacing w:line="240" w:lineRule="exact"/>
              <w:contextualSpacing/>
              <w:rPr>
                <w:rFonts w:ascii="Arial" w:hAnsi="Arial" w:cs="Arial"/>
                <w:b/>
                <w:sz w:val="20"/>
              </w:rPr>
            </w:pPr>
            <w:r>
              <w:rPr>
                <w:rFonts w:ascii="Arial" w:hAnsi="Arial" w:cs="Arial"/>
                <w:b/>
                <w:sz w:val="20"/>
              </w:rPr>
              <w:t>Yhteyshenkilö rekisteriä koskevissa asioissa</w:t>
            </w:r>
          </w:p>
        </w:tc>
        <w:tc>
          <w:tcPr>
            <w:tcW w:w="8783" w:type="dxa"/>
          </w:tcPr>
          <w:p w:rsidR="001675CD" w:rsidRDefault="001675CD" w:rsidP="00FE5787">
            <w:pPr>
              <w:spacing w:line="240" w:lineRule="exact"/>
              <w:contextualSpacing/>
              <w:rPr>
                <w:rFonts w:ascii="Arial" w:hAnsi="Arial" w:cs="Arial"/>
                <w:b/>
                <w:sz w:val="14"/>
              </w:rPr>
            </w:pPr>
            <w:r>
              <w:rPr>
                <w:rFonts w:ascii="Arial" w:hAnsi="Arial" w:cs="Arial"/>
                <w:b/>
                <w:sz w:val="14"/>
              </w:rPr>
              <w:t>Nimi</w:t>
            </w:r>
          </w:p>
          <w:p w:rsidR="00D82DCF" w:rsidRPr="001675CD" w:rsidRDefault="00D82DCF" w:rsidP="00FE5787">
            <w:pPr>
              <w:spacing w:line="240" w:lineRule="exact"/>
              <w:contextualSpacing/>
              <w:rPr>
                <w:rFonts w:ascii="Arial" w:hAnsi="Arial" w:cs="Arial"/>
                <w:sz w:val="20"/>
              </w:rPr>
            </w:pPr>
            <w:r>
              <w:rPr>
                <w:rFonts w:ascii="Arial" w:hAnsi="Arial" w:cs="Arial"/>
                <w:sz w:val="20"/>
              </w:rPr>
              <w:t xml:space="preserve">Leena </w:t>
            </w:r>
            <w:proofErr w:type="spellStart"/>
            <w:r>
              <w:rPr>
                <w:rFonts w:ascii="Arial" w:hAnsi="Arial" w:cs="Arial"/>
                <w:sz w:val="20"/>
              </w:rPr>
              <w:t>Harju-Autti</w:t>
            </w:r>
            <w:proofErr w:type="spellEnd"/>
          </w:p>
        </w:tc>
      </w:tr>
      <w:tr w:rsidR="001675CD" w:rsidTr="001675CD">
        <w:tc>
          <w:tcPr>
            <w:tcW w:w="1413" w:type="dxa"/>
            <w:vMerge/>
          </w:tcPr>
          <w:p w:rsidR="001675CD" w:rsidRDefault="001675CD" w:rsidP="00FE5787">
            <w:pPr>
              <w:spacing w:line="240" w:lineRule="exact"/>
              <w:contextualSpacing/>
              <w:rPr>
                <w:rFonts w:ascii="Arial" w:hAnsi="Arial" w:cs="Arial"/>
                <w:b/>
                <w:sz w:val="20"/>
              </w:rPr>
            </w:pPr>
          </w:p>
        </w:tc>
        <w:tc>
          <w:tcPr>
            <w:tcW w:w="8783" w:type="dxa"/>
          </w:tcPr>
          <w:p w:rsidR="001675CD" w:rsidRDefault="001675CD" w:rsidP="00FE5787">
            <w:pPr>
              <w:spacing w:line="240" w:lineRule="exact"/>
              <w:contextualSpacing/>
              <w:rPr>
                <w:rFonts w:ascii="Arial" w:hAnsi="Arial" w:cs="Arial"/>
                <w:b/>
                <w:sz w:val="14"/>
              </w:rPr>
            </w:pPr>
            <w:r>
              <w:rPr>
                <w:rFonts w:ascii="Arial" w:hAnsi="Arial" w:cs="Arial"/>
                <w:b/>
                <w:sz w:val="14"/>
              </w:rPr>
              <w:t>Osoite</w:t>
            </w:r>
          </w:p>
          <w:p w:rsidR="001675CD" w:rsidRPr="001675CD" w:rsidRDefault="008666E9" w:rsidP="00FE5787">
            <w:pPr>
              <w:spacing w:line="240" w:lineRule="exact"/>
              <w:contextualSpacing/>
              <w:rPr>
                <w:rFonts w:ascii="Arial" w:hAnsi="Arial" w:cs="Arial"/>
                <w:sz w:val="20"/>
              </w:rPr>
            </w:pPr>
            <w:r>
              <w:rPr>
                <w:rFonts w:ascii="Arial" w:hAnsi="Arial" w:cs="Arial"/>
                <w:sz w:val="20"/>
              </w:rPr>
              <w:t xml:space="preserve">Rovaniemen Reumayhdistys, </w:t>
            </w:r>
            <w:proofErr w:type="spellStart"/>
            <w:r>
              <w:rPr>
                <w:rFonts w:ascii="Arial" w:hAnsi="Arial" w:cs="Arial"/>
                <w:sz w:val="20"/>
              </w:rPr>
              <w:t>Pirkkakatu</w:t>
            </w:r>
            <w:proofErr w:type="spellEnd"/>
            <w:r>
              <w:rPr>
                <w:rFonts w:ascii="Arial" w:hAnsi="Arial" w:cs="Arial"/>
                <w:sz w:val="20"/>
              </w:rPr>
              <w:t xml:space="preserve"> 2, 96200 Rovaniemi</w:t>
            </w:r>
          </w:p>
        </w:tc>
      </w:tr>
      <w:tr w:rsidR="001675CD" w:rsidTr="001675CD">
        <w:tc>
          <w:tcPr>
            <w:tcW w:w="1413" w:type="dxa"/>
            <w:vMerge/>
          </w:tcPr>
          <w:p w:rsidR="001675CD" w:rsidRDefault="001675CD" w:rsidP="00FE5787">
            <w:pPr>
              <w:spacing w:line="240" w:lineRule="exact"/>
              <w:contextualSpacing/>
              <w:rPr>
                <w:rFonts w:ascii="Arial" w:hAnsi="Arial" w:cs="Arial"/>
                <w:b/>
                <w:sz w:val="20"/>
              </w:rPr>
            </w:pPr>
          </w:p>
        </w:tc>
        <w:tc>
          <w:tcPr>
            <w:tcW w:w="8783" w:type="dxa"/>
          </w:tcPr>
          <w:p w:rsidR="001675CD" w:rsidRDefault="001675CD" w:rsidP="00FE5787">
            <w:pPr>
              <w:spacing w:line="240" w:lineRule="exact"/>
              <w:contextualSpacing/>
              <w:rPr>
                <w:rFonts w:ascii="Arial" w:hAnsi="Arial" w:cs="Arial"/>
                <w:b/>
                <w:sz w:val="14"/>
              </w:rPr>
            </w:pPr>
            <w:r>
              <w:rPr>
                <w:rFonts w:ascii="Arial" w:hAnsi="Arial" w:cs="Arial"/>
                <w:b/>
                <w:sz w:val="14"/>
              </w:rPr>
              <w:t>Muut yhteystiedot</w:t>
            </w:r>
          </w:p>
          <w:p w:rsidR="001675CD" w:rsidRDefault="007E0494" w:rsidP="00FE5787">
            <w:pPr>
              <w:spacing w:line="240" w:lineRule="exact"/>
              <w:contextualSpacing/>
              <w:rPr>
                <w:rFonts w:ascii="Arial" w:hAnsi="Arial" w:cs="Arial"/>
                <w:sz w:val="20"/>
              </w:rPr>
            </w:pPr>
            <w:hyperlink r:id="rId10" w:history="1">
              <w:r w:rsidR="008666E9" w:rsidRPr="00670271">
                <w:rPr>
                  <w:rStyle w:val="Hyperlinkki"/>
                  <w:rFonts w:ascii="Arial" w:hAnsi="Arial" w:cs="Arial"/>
                  <w:sz w:val="20"/>
                </w:rPr>
                <w:t>rovaniemen.reumayhdistys@gmail.com</w:t>
              </w:r>
            </w:hyperlink>
          </w:p>
          <w:p w:rsidR="008666E9" w:rsidRPr="001675CD" w:rsidRDefault="008666E9" w:rsidP="00FE5787">
            <w:pPr>
              <w:spacing w:line="240" w:lineRule="exact"/>
              <w:contextualSpacing/>
              <w:rPr>
                <w:rFonts w:ascii="Arial" w:hAnsi="Arial" w:cs="Arial"/>
                <w:sz w:val="20"/>
              </w:rPr>
            </w:pPr>
          </w:p>
        </w:tc>
      </w:tr>
      <w:tr w:rsidR="001675CD" w:rsidTr="001675CD">
        <w:tc>
          <w:tcPr>
            <w:tcW w:w="1413" w:type="dxa"/>
          </w:tcPr>
          <w:p w:rsidR="001675CD" w:rsidRDefault="001675CD" w:rsidP="00FE5787">
            <w:pPr>
              <w:spacing w:line="240" w:lineRule="exact"/>
              <w:contextualSpacing/>
              <w:rPr>
                <w:rFonts w:ascii="Arial" w:hAnsi="Arial" w:cs="Arial"/>
                <w:b/>
                <w:sz w:val="20"/>
              </w:rPr>
            </w:pPr>
            <w:r>
              <w:rPr>
                <w:rFonts w:ascii="Arial" w:hAnsi="Arial" w:cs="Arial"/>
                <w:b/>
                <w:sz w:val="20"/>
              </w:rPr>
              <w:t>3</w:t>
            </w:r>
          </w:p>
          <w:p w:rsidR="001675CD" w:rsidRDefault="001675CD" w:rsidP="00FE5787">
            <w:pPr>
              <w:spacing w:line="240" w:lineRule="exact"/>
              <w:contextualSpacing/>
              <w:rPr>
                <w:rFonts w:ascii="Arial" w:hAnsi="Arial" w:cs="Arial"/>
                <w:b/>
                <w:sz w:val="20"/>
              </w:rPr>
            </w:pPr>
            <w:r>
              <w:rPr>
                <w:rFonts w:ascii="Arial" w:hAnsi="Arial" w:cs="Arial"/>
                <w:b/>
                <w:sz w:val="20"/>
              </w:rPr>
              <w:t>Rekisterin nimi</w:t>
            </w:r>
          </w:p>
        </w:tc>
        <w:tc>
          <w:tcPr>
            <w:tcW w:w="8783" w:type="dxa"/>
          </w:tcPr>
          <w:p w:rsidR="00E50D64" w:rsidRDefault="00E50D64" w:rsidP="00E50D64">
            <w:pPr>
              <w:pStyle w:val="Luettelokappale"/>
              <w:spacing w:line="240" w:lineRule="exact"/>
              <w:rPr>
                <w:rFonts w:ascii="Arial" w:hAnsi="Arial" w:cs="Arial"/>
                <w:sz w:val="20"/>
              </w:rPr>
            </w:pPr>
          </w:p>
          <w:p w:rsidR="001675CD" w:rsidRDefault="001E25AC" w:rsidP="009962E6">
            <w:pPr>
              <w:spacing w:line="240" w:lineRule="exact"/>
              <w:rPr>
                <w:rFonts w:ascii="Arial" w:hAnsi="Arial" w:cs="Arial"/>
                <w:sz w:val="20"/>
              </w:rPr>
            </w:pPr>
            <w:r>
              <w:rPr>
                <w:rFonts w:ascii="Arial" w:hAnsi="Arial" w:cs="Arial"/>
                <w:sz w:val="20"/>
              </w:rPr>
              <w:t>Henkilörekisterit</w:t>
            </w:r>
            <w:r w:rsidR="009536F4">
              <w:rPr>
                <w:rFonts w:ascii="Arial" w:hAnsi="Arial" w:cs="Arial"/>
                <w:sz w:val="20"/>
              </w:rPr>
              <w:t>, joiden tietojen säilytettävyys on lyhytaikaista.</w:t>
            </w:r>
          </w:p>
          <w:p w:rsidR="001E25AC" w:rsidRDefault="001E25AC" w:rsidP="009962E6">
            <w:pPr>
              <w:spacing w:line="240" w:lineRule="exact"/>
              <w:rPr>
                <w:rFonts w:ascii="Arial" w:hAnsi="Arial" w:cs="Arial"/>
                <w:sz w:val="20"/>
              </w:rPr>
            </w:pPr>
            <w:r>
              <w:rPr>
                <w:rFonts w:ascii="Arial" w:hAnsi="Arial" w:cs="Arial"/>
                <w:sz w:val="20"/>
              </w:rPr>
              <w:t>Rekisterit</w:t>
            </w:r>
          </w:p>
          <w:p w:rsidR="001E25AC" w:rsidRPr="004E7AF8" w:rsidRDefault="00715405" w:rsidP="004E7AF8">
            <w:pPr>
              <w:pStyle w:val="Luettelokappale"/>
              <w:numPr>
                <w:ilvl w:val="0"/>
                <w:numId w:val="7"/>
              </w:numPr>
              <w:spacing w:line="240" w:lineRule="exact"/>
              <w:rPr>
                <w:rFonts w:ascii="Arial" w:hAnsi="Arial" w:cs="Arial"/>
                <w:sz w:val="20"/>
              </w:rPr>
            </w:pPr>
            <w:r>
              <w:rPr>
                <w:rFonts w:ascii="Arial" w:hAnsi="Arial" w:cs="Arial"/>
                <w:sz w:val="20"/>
              </w:rPr>
              <w:t>Kilta (jäsen- ja sidosryhmärekisteri)</w:t>
            </w:r>
          </w:p>
          <w:p w:rsidR="001E25AC" w:rsidRDefault="004E7AF8" w:rsidP="001E25AC">
            <w:pPr>
              <w:pStyle w:val="Luettelokappale"/>
              <w:numPr>
                <w:ilvl w:val="0"/>
                <w:numId w:val="7"/>
              </w:numPr>
              <w:spacing w:line="240" w:lineRule="exact"/>
              <w:rPr>
                <w:rFonts w:ascii="Arial" w:hAnsi="Arial" w:cs="Arial"/>
                <w:sz w:val="20"/>
              </w:rPr>
            </w:pPr>
            <w:r>
              <w:rPr>
                <w:rFonts w:ascii="Arial" w:hAnsi="Arial" w:cs="Arial"/>
                <w:sz w:val="20"/>
              </w:rPr>
              <w:t>Jäsentiedotteet (vuosittain)</w:t>
            </w:r>
          </w:p>
          <w:p w:rsidR="004E7AF8" w:rsidRPr="001E25AC" w:rsidRDefault="004E7AF8" w:rsidP="001E25AC">
            <w:pPr>
              <w:pStyle w:val="Luettelokappale"/>
              <w:numPr>
                <w:ilvl w:val="0"/>
                <w:numId w:val="7"/>
              </w:numPr>
              <w:spacing w:line="240" w:lineRule="exact"/>
              <w:rPr>
                <w:rFonts w:ascii="Arial" w:hAnsi="Arial" w:cs="Arial"/>
                <w:sz w:val="20"/>
              </w:rPr>
            </w:pPr>
            <w:r>
              <w:rPr>
                <w:rFonts w:ascii="Arial" w:hAnsi="Arial" w:cs="Arial"/>
                <w:sz w:val="20"/>
              </w:rPr>
              <w:t>Osallistujalistat</w:t>
            </w:r>
          </w:p>
          <w:p w:rsidR="00D03D56" w:rsidRPr="009962E6" w:rsidRDefault="00D03D56" w:rsidP="009962E6">
            <w:pPr>
              <w:spacing w:line="240" w:lineRule="exact"/>
              <w:ind w:left="360"/>
              <w:rPr>
                <w:rFonts w:ascii="Arial" w:hAnsi="Arial" w:cs="Arial"/>
                <w:sz w:val="20"/>
              </w:rPr>
            </w:pPr>
          </w:p>
        </w:tc>
      </w:tr>
      <w:tr w:rsidR="001675CD" w:rsidTr="001675CD">
        <w:tc>
          <w:tcPr>
            <w:tcW w:w="1413" w:type="dxa"/>
          </w:tcPr>
          <w:p w:rsidR="001675CD" w:rsidRDefault="00FE5787" w:rsidP="00FE5787">
            <w:pPr>
              <w:spacing w:line="240" w:lineRule="exact"/>
              <w:contextualSpacing/>
              <w:rPr>
                <w:rFonts w:ascii="Arial" w:hAnsi="Arial" w:cs="Arial"/>
                <w:b/>
                <w:sz w:val="20"/>
              </w:rPr>
            </w:pPr>
            <w:r>
              <w:rPr>
                <w:rFonts w:ascii="Arial" w:hAnsi="Arial" w:cs="Arial"/>
                <w:b/>
                <w:sz w:val="20"/>
              </w:rPr>
              <w:t>4</w:t>
            </w:r>
          </w:p>
          <w:p w:rsidR="00FE5787" w:rsidRDefault="00FE5787" w:rsidP="00FE5787">
            <w:pPr>
              <w:spacing w:line="240" w:lineRule="exact"/>
              <w:contextualSpacing/>
              <w:rPr>
                <w:rFonts w:ascii="Arial" w:hAnsi="Arial" w:cs="Arial"/>
                <w:b/>
                <w:sz w:val="20"/>
              </w:rPr>
            </w:pPr>
            <w:r>
              <w:rPr>
                <w:rFonts w:ascii="Arial" w:hAnsi="Arial" w:cs="Arial"/>
                <w:b/>
                <w:sz w:val="20"/>
              </w:rPr>
              <w:t>Henkilötietojen käsittelyn tarkoitus</w:t>
            </w:r>
          </w:p>
        </w:tc>
        <w:tc>
          <w:tcPr>
            <w:tcW w:w="8783" w:type="dxa"/>
          </w:tcPr>
          <w:p w:rsidR="000D2D00" w:rsidRDefault="000D2D00" w:rsidP="00FE5787">
            <w:pPr>
              <w:spacing w:line="240" w:lineRule="exact"/>
              <w:contextualSpacing/>
              <w:rPr>
                <w:rFonts w:ascii="Arial" w:hAnsi="Arial" w:cs="Arial"/>
                <w:sz w:val="20"/>
              </w:rPr>
            </w:pPr>
          </w:p>
          <w:p w:rsidR="00537AF2" w:rsidRDefault="00537AF2" w:rsidP="00537AF2">
            <w:pPr>
              <w:spacing w:line="240" w:lineRule="exact"/>
              <w:rPr>
                <w:rFonts w:ascii="Arial" w:hAnsi="Arial" w:cs="Arial"/>
                <w:sz w:val="20"/>
              </w:rPr>
            </w:pPr>
            <w:r>
              <w:rPr>
                <w:rFonts w:ascii="Arial" w:hAnsi="Arial" w:cs="Arial"/>
                <w:sz w:val="20"/>
              </w:rPr>
              <w:t>Henkilötietojen käsittelyn tarkoituksena on hallinnoida lyhytaikaisesti säilytettäviä henkilötietoja seuraavissa yhteyksissä:</w:t>
            </w:r>
          </w:p>
          <w:p w:rsidR="00FB0B53" w:rsidRDefault="00FB0B53" w:rsidP="00537AF2">
            <w:pPr>
              <w:pStyle w:val="Luettelokappale"/>
              <w:numPr>
                <w:ilvl w:val="0"/>
                <w:numId w:val="1"/>
              </w:numPr>
              <w:spacing w:line="240" w:lineRule="exact"/>
              <w:rPr>
                <w:rFonts w:ascii="Arial" w:hAnsi="Arial" w:cs="Arial"/>
                <w:sz w:val="20"/>
              </w:rPr>
            </w:pPr>
            <w:r>
              <w:rPr>
                <w:rFonts w:ascii="Arial" w:hAnsi="Arial" w:cs="Arial"/>
                <w:sz w:val="20"/>
              </w:rPr>
              <w:t xml:space="preserve">yksittäisten tapahtumien ja koulutusten järjestäminen </w:t>
            </w:r>
            <w:r w:rsidR="00F86816">
              <w:rPr>
                <w:rFonts w:ascii="Arial" w:hAnsi="Arial" w:cs="Arial"/>
                <w:sz w:val="20"/>
              </w:rPr>
              <w:t xml:space="preserve">ja kehittäminen </w:t>
            </w:r>
            <w:r w:rsidRPr="002461AE">
              <w:rPr>
                <w:rFonts w:ascii="Arial" w:hAnsi="Arial" w:cs="Arial"/>
                <w:sz w:val="20"/>
              </w:rPr>
              <w:t>(</w:t>
            </w:r>
            <w:r>
              <w:rPr>
                <w:rFonts w:ascii="Arial" w:hAnsi="Arial" w:cs="Arial"/>
                <w:sz w:val="20"/>
              </w:rPr>
              <w:t>esim. retket, juhlat ja aktiviteettitapahtumat)</w:t>
            </w:r>
            <w:r w:rsidR="00F86816">
              <w:rPr>
                <w:rFonts w:ascii="Arial" w:hAnsi="Arial" w:cs="Arial"/>
                <w:sz w:val="20"/>
              </w:rPr>
              <w:t xml:space="preserve"> sekä niihin liittyvän markkinoinnin toteuttaminen</w:t>
            </w:r>
          </w:p>
          <w:p w:rsidR="00537AF2" w:rsidRPr="00FB0B53" w:rsidRDefault="00537AF2" w:rsidP="00FB0B53">
            <w:pPr>
              <w:pStyle w:val="Luettelokappale"/>
              <w:numPr>
                <w:ilvl w:val="0"/>
                <w:numId w:val="1"/>
              </w:numPr>
              <w:spacing w:line="240" w:lineRule="exact"/>
              <w:rPr>
                <w:rFonts w:ascii="Arial" w:hAnsi="Arial" w:cs="Arial"/>
                <w:sz w:val="20"/>
              </w:rPr>
            </w:pPr>
            <w:r w:rsidRPr="002461AE">
              <w:rPr>
                <w:rFonts w:ascii="Arial" w:hAnsi="Arial" w:cs="Arial"/>
                <w:sz w:val="20"/>
              </w:rPr>
              <w:t>yhteystietolu</w:t>
            </w:r>
            <w:r>
              <w:rPr>
                <w:rFonts w:ascii="Arial" w:hAnsi="Arial" w:cs="Arial"/>
                <w:sz w:val="20"/>
              </w:rPr>
              <w:t>etteloiden ylläpitäminen (esim. toimihenkilöiden ja</w:t>
            </w:r>
            <w:r w:rsidRPr="002461AE">
              <w:rPr>
                <w:rFonts w:ascii="Arial" w:hAnsi="Arial" w:cs="Arial"/>
                <w:sz w:val="20"/>
              </w:rPr>
              <w:t xml:space="preserve"> sidosryhmien</w:t>
            </w:r>
            <w:r>
              <w:rPr>
                <w:rFonts w:ascii="Arial" w:hAnsi="Arial" w:cs="Arial"/>
                <w:sz w:val="20"/>
              </w:rPr>
              <w:t xml:space="preserve"> yhteystiedot</w:t>
            </w:r>
            <w:r w:rsidRPr="002461AE">
              <w:rPr>
                <w:rFonts w:ascii="Arial" w:hAnsi="Arial" w:cs="Arial"/>
                <w:sz w:val="20"/>
              </w:rPr>
              <w:t>)</w:t>
            </w:r>
          </w:p>
          <w:p w:rsidR="00A072DA" w:rsidRPr="00537AF2" w:rsidRDefault="00FB0B53" w:rsidP="00537AF2">
            <w:pPr>
              <w:pStyle w:val="Luettelokappale"/>
              <w:numPr>
                <w:ilvl w:val="0"/>
                <w:numId w:val="1"/>
              </w:numPr>
              <w:spacing w:line="240" w:lineRule="exact"/>
              <w:rPr>
                <w:rFonts w:ascii="Arial" w:hAnsi="Arial" w:cs="Arial"/>
                <w:sz w:val="20"/>
              </w:rPr>
            </w:pPr>
            <w:r>
              <w:rPr>
                <w:rFonts w:ascii="Arial" w:hAnsi="Arial" w:cs="Arial"/>
                <w:sz w:val="20"/>
              </w:rPr>
              <w:t>muu</w:t>
            </w:r>
            <w:r w:rsidR="00B75BC1">
              <w:rPr>
                <w:rFonts w:ascii="Arial" w:hAnsi="Arial" w:cs="Arial"/>
                <w:sz w:val="20"/>
              </w:rPr>
              <w:t xml:space="preserve"> </w:t>
            </w:r>
            <w:r w:rsidR="00E774DB">
              <w:rPr>
                <w:rFonts w:ascii="Arial" w:hAnsi="Arial" w:cs="Arial"/>
                <w:sz w:val="20"/>
              </w:rPr>
              <w:t>yhdistyksen</w:t>
            </w:r>
            <w:r w:rsidR="00537AF2">
              <w:rPr>
                <w:rFonts w:ascii="Arial" w:hAnsi="Arial" w:cs="Arial"/>
                <w:sz w:val="20"/>
              </w:rPr>
              <w:t xml:space="preserve"> tarkoituksen mukaisen toiminnan toteuttaminen ja kehittäminen.</w:t>
            </w:r>
          </w:p>
          <w:p w:rsidR="00A072DA" w:rsidRDefault="00A072DA" w:rsidP="00391A73">
            <w:pPr>
              <w:spacing w:line="240" w:lineRule="exact"/>
              <w:rPr>
                <w:rFonts w:ascii="Arial" w:hAnsi="Arial" w:cs="Arial"/>
                <w:sz w:val="20"/>
              </w:rPr>
            </w:pPr>
          </w:p>
          <w:p w:rsidR="00391A73" w:rsidRDefault="00A072DA" w:rsidP="00391A73">
            <w:pPr>
              <w:spacing w:line="240" w:lineRule="exact"/>
              <w:rPr>
                <w:rFonts w:ascii="Arial" w:hAnsi="Arial" w:cs="Arial"/>
                <w:sz w:val="20"/>
              </w:rPr>
            </w:pPr>
            <w:r>
              <w:rPr>
                <w:rFonts w:ascii="Arial" w:hAnsi="Arial" w:cs="Arial"/>
                <w:sz w:val="20"/>
              </w:rPr>
              <w:t xml:space="preserve">Henkilötietojen käsittely perustuu </w:t>
            </w:r>
            <w:r w:rsidR="00E774DB">
              <w:rPr>
                <w:rFonts w:ascii="Arial" w:hAnsi="Arial" w:cs="Arial"/>
                <w:sz w:val="20"/>
              </w:rPr>
              <w:t>yhdistyksen</w:t>
            </w:r>
            <w:r>
              <w:rPr>
                <w:rFonts w:ascii="Arial" w:hAnsi="Arial" w:cs="Arial"/>
                <w:sz w:val="20"/>
              </w:rPr>
              <w:t xml:space="preserve"> oikeutettuun etuun ja/tai henkilön antamaan suostumukseen.</w:t>
            </w:r>
          </w:p>
          <w:p w:rsidR="00A072DA" w:rsidRDefault="00A072DA" w:rsidP="00391A73">
            <w:pPr>
              <w:spacing w:line="240" w:lineRule="exact"/>
              <w:rPr>
                <w:rFonts w:ascii="Arial" w:hAnsi="Arial" w:cs="Arial"/>
                <w:sz w:val="20"/>
              </w:rPr>
            </w:pPr>
          </w:p>
          <w:p w:rsidR="00391A73" w:rsidRDefault="00391A73" w:rsidP="00391A73">
            <w:pPr>
              <w:spacing w:line="240" w:lineRule="exact"/>
              <w:rPr>
                <w:rFonts w:ascii="Arial" w:hAnsi="Arial" w:cs="Arial"/>
                <w:sz w:val="20"/>
              </w:rPr>
            </w:pPr>
            <w:r>
              <w:rPr>
                <w:rFonts w:ascii="Arial" w:hAnsi="Arial" w:cs="Arial"/>
                <w:sz w:val="20"/>
              </w:rPr>
              <w:t>Rekisteröidyn lääketieteellisen diagnoosin</w:t>
            </w:r>
            <w:r w:rsidR="00F401A0">
              <w:rPr>
                <w:rFonts w:ascii="Arial" w:hAnsi="Arial" w:cs="Arial"/>
                <w:sz w:val="20"/>
              </w:rPr>
              <w:t xml:space="preserve">, </w:t>
            </w:r>
            <w:r w:rsidR="001E25AC">
              <w:rPr>
                <w:rFonts w:ascii="Arial" w:hAnsi="Arial" w:cs="Arial"/>
                <w:sz w:val="20"/>
              </w:rPr>
              <w:t xml:space="preserve">ruoka-aine- ja liikuntarajoitteiden, </w:t>
            </w:r>
            <w:r w:rsidR="00F401A0">
              <w:rPr>
                <w:rFonts w:ascii="Arial" w:hAnsi="Arial" w:cs="Arial"/>
                <w:sz w:val="20"/>
              </w:rPr>
              <w:t>syntymäajan ja sosiaaliturvatunnuksen</w:t>
            </w:r>
            <w:r>
              <w:rPr>
                <w:rFonts w:ascii="Arial" w:hAnsi="Arial" w:cs="Arial"/>
                <w:sz w:val="20"/>
              </w:rPr>
              <w:t xml:space="preserve"> käsittely</w:t>
            </w:r>
            <w:r w:rsidR="00513874">
              <w:rPr>
                <w:rFonts w:ascii="Arial" w:hAnsi="Arial" w:cs="Arial"/>
                <w:sz w:val="20"/>
              </w:rPr>
              <w:t xml:space="preserve">, </w:t>
            </w:r>
            <w:r>
              <w:rPr>
                <w:rFonts w:ascii="Arial" w:hAnsi="Arial" w:cs="Arial"/>
                <w:sz w:val="20"/>
              </w:rPr>
              <w:t>perustuu rekisteröidyn antamaan nimenomaiseen suostumukseen.</w:t>
            </w:r>
          </w:p>
          <w:p w:rsidR="00391A73" w:rsidRPr="00CE0D78" w:rsidRDefault="00391A73" w:rsidP="00391A73">
            <w:pPr>
              <w:spacing w:line="240" w:lineRule="exact"/>
              <w:rPr>
                <w:rFonts w:ascii="Arial" w:hAnsi="Arial" w:cs="Arial"/>
                <w:color w:val="FF0000"/>
                <w:sz w:val="20"/>
              </w:rPr>
            </w:pPr>
          </w:p>
          <w:p w:rsidR="00391A73" w:rsidRDefault="00537AF2" w:rsidP="00391A73">
            <w:pPr>
              <w:spacing w:line="240" w:lineRule="exact"/>
              <w:rPr>
                <w:rFonts w:ascii="Arial" w:hAnsi="Arial" w:cs="Arial"/>
                <w:sz w:val="20"/>
              </w:rPr>
            </w:pPr>
            <w:r>
              <w:rPr>
                <w:rFonts w:ascii="Arial" w:hAnsi="Arial" w:cs="Arial"/>
                <w:sz w:val="20"/>
              </w:rPr>
              <w:t>Alle 1</w:t>
            </w:r>
            <w:r w:rsidR="00E774DB">
              <w:rPr>
                <w:rFonts w:ascii="Arial" w:hAnsi="Arial" w:cs="Arial"/>
                <w:sz w:val="20"/>
              </w:rPr>
              <w:t>3</w:t>
            </w:r>
            <w:r>
              <w:rPr>
                <w:rFonts w:ascii="Arial" w:hAnsi="Arial" w:cs="Arial"/>
                <w:sz w:val="20"/>
              </w:rPr>
              <w:t>-vuotiaan lapsen</w:t>
            </w:r>
            <w:r w:rsidR="00391A73" w:rsidRPr="009536F4">
              <w:rPr>
                <w:rFonts w:ascii="Arial" w:hAnsi="Arial" w:cs="Arial"/>
                <w:sz w:val="20"/>
              </w:rPr>
              <w:t xml:space="preserve"> henkilötietojen käsittely perustuu vanhempainvastuun kantajan antamaan nimenomaiseen suostumukseen tai valtuutukseen.</w:t>
            </w:r>
          </w:p>
          <w:p w:rsidR="00031FD9" w:rsidRDefault="00031FD9" w:rsidP="00391A73">
            <w:pPr>
              <w:spacing w:line="240" w:lineRule="exact"/>
              <w:rPr>
                <w:rFonts w:ascii="Arial" w:hAnsi="Arial" w:cs="Arial"/>
                <w:sz w:val="20"/>
              </w:rPr>
            </w:pPr>
          </w:p>
          <w:p w:rsidR="00031FD9" w:rsidRPr="007F0120" w:rsidRDefault="00537AF2" w:rsidP="00031FD9">
            <w:pPr>
              <w:rPr>
                <w:rFonts w:ascii="Arial" w:hAnsi="Arial" w:cs="Arial"/>
                <w:sz w:val="20"/>
              </w:rPr>
            </w:pPr>
            <w:r>
              <w:rPr>
                <w:rFonts w:ascii="Arial" w:hAnsi="Arial" w:cs="Arial"/>
                <w:sz w:val="20"/>
              </w:rPr>
              <w:t xml:space="preserve">Valokuvia ja videotallenteita voidaan käyttää </w:t>
            </w:r>
            <w:r w:rsidR="00E774DB">
              <w:rPr>
                <w:rFonts w:ascii="Arial" w:hAnsi="Arial" w:cs="Arial"/>
                <w:sz w:val="20"/>
              </w:rPr>
              <w:t>yhdistyksen</w:t>
            </w:r>
            <w:r>
              <w:rPr>
                <w:rFonts w:ascii="Arial" w:hAnsi="Arial" w:cs="Arial"/>
                <w:sz w:val="20"/>
              </w:rPr>
              <w:t xml:space="preserve"> sosiaalisessa mediassa vain tallenteilla</w:t>
            </w:r>
            <w:r w:rsidR="00031FD9">
              <w:rPr>
                <w:rFonts w:ascii="Arial" w:hAnsi="Arial" w:cs="Arial"/>
                <w:sz w:val="20"/>
              </w:rPr>
              <w:t xml:space="preserve"> </w:t>
            </w:r>
            <w:r>
              <w:rPr>
                <w:rFonts w:ascii="Arial" w:hAnsi="Arial" w:cs="Arial"/>
                <w:sz w:val="20"/>
              </w:rPr>
              <w:t>esiintyvien henkilöiden antamalla nimenomaisella suostumuksella.</w:t>
            </w:r>
            <w:r w:rsidR="00031FD9">
              <w:rPr>
                <w:rFonts w:ascii="Arial" w:hAnsi="Arial" w:cs="Arial"/>
                <w:sz w:val="20"/>
              </w:rPr>
              <w:t xml:space="preserve"> Kuvia ja tallenteita ei luovuteta edelleen kolmannelle taholle.</w:t>
            </w:r>
          </w:p>
          <w:p w:rsidR="00FE5787" w:rsidRDefault="00FE5787" w:rsidP="00FE5787">
            <w:pPr>
              <w:spacing w:line="240" w:lineRule="exact"/>
              <w:contextualSpacing/>
              <w:rPr>
                <w:rFonts w:ascii="Arial" w:hAnsi="Arial" w:cs="Arial"/>
                <w:sz w:val="20"/>
              </w:rPr>
            </w:pPr>
          </w:p>
          <w:p w:rsidR="00A072DA" w:rsidRDefault="00A072DA" w:rsidP="00A072DA">
            <w:pPr>
              <w:spacing w:line="240" w:lineRule="exact"/>
              <w:rPr>
                <w:rFonts w:ascii="Arial" w:hAnsi="Arial" w:cs="Arial"/>
                <w:sz w:val="20"/>
              </w:rPr>
            </w:pPr>
            <w:r>
              <w:rPr>
                <w:rFonts w:ascii="Arial" w:hAnsi="Arial" w:cs="Arial"/>
                <w:sz w:val="20"/>
              </w:rPr>
              <w:t>Henkilötietojen käsittelytehtäviä voidaan ulkoistaa ulkopuolisille palveluntarjoajille tietosuojalainsäädännön mukaisesti ja sen asettamissa rajoissa.</w:t>
            </w:r>
          </w:p>
          <w:p w:rsidR="00A072DA" w:rsidRPr="00FE5787" w:rsidRDefault="00A072DA" w:rsidP="00FE5787">
            <w:pPr>
              <w:spacing w:line="240" w:lineRule="exact"/>
              <w:contextualSpacing/>
              <w:rPr>
                <w:rFonts w:ascii="Arial" w:hAnsi="Arial" w:cs="Arial"/>
                <w:sz w:val="20"/>
              </w:rPr>
            </w:pPr>
          </w:p>
        </w:tc>
      </w:tr>
      <w:tr w:rsidR="001675CD" w:rsidTr="001675CD">
        <w:tc>
          <w:tcPr>
            <w:tcW w:w="1413" w:type="dxa"/>
          </w:tcPr>
          <w:p w:rsidR="001675CD" w:rsidRDefault="00391A73" w:rsidP="00FE5787">
            <w:pPr>
              <w:spacing w:line="240" w:lineRule="exact"/>
              <w:contextualSpacing/>
              <w:rPr>
                <w:rFonts w:ascii="Arial" w:hAnsi="Arial" w:cs="Arial"/>
                <w:b/>
                <w:sz w:val="20"/>
              </w:rPr>
            </w:pPr>
            <w:r>
              <w:rPr>
                <w:rFonts w:ascii="Arial" w:hAnsi="Arial" w:cs="Arial"/>
                <w:b/>
                <w:sz w:val="20"/>
              </w:rPr>
              <w:t>5</w:t>
            </w:r>
          </w:p>
          <w:p w:rsidR="00391A73" w:rsidRDefault="00391A73" w:rsidP="00FE5787">
            <w:pPr>
              <w:spacing w:line="240" w:lineRule="exact"/>
              <w:contextualSpacing/>
              <w:rPr>
                <w:rFonts w:ascii="Arial" w:hAnsi="Arial" w:cs="Arial"/>
                <w:b/>
                <w:sz w:val="20"/>
              </w:rPr>
            </w:pPr>
            <w:r>
              <w:rPr>
                <w:rFonts w:ascii="Arial" w:hAnsi="Arial" w:cs="Arial"/>
                <w:b/>
                <w:sz w:val="20"/>
              </w:rPr>
              <w:t>Rekisterin tietosisältö</w:t>
            </w:r>
          </w:p>
          <w:p w:rsidR="00F401A0" w:rsidRDefault="00F401A0" w:rsidP="00FE5787">
            <w:pPr>
              <w:spacing w:line="240" w:lineRule="exact"/>
              <w:contextualSpacing/>
              <w:rPr>
                <w:rFonts w:ascii="Arial" w:hAnsi="Arial" w:cs="Arial"/>
                <w:b/>
                <w:sz w:val="20"/>
              </w:rPr>
            </w:pPr>
            <w:r>
              <w:rPr>
                <w:rFonts w:ascii="Arial" w:hAnsi="Arial" w:cs="Arial"/>
                <w:b/>
                <w:sz w:val="20"/>
              </w:rPr>
              <w:t>ja säilytysajat</w:t>
            </w:r>
          </w:p>
        </w:tc>
        <w:tc>
          <w:tcPr>
            <w:tcW w:w="8783" w:type="dxa"/>
          </w:tcPr>
          <w:p w:rsidR="000D2D00" w:rsidRDefault="000D2D00" w:rsidP="00FE5787">
            <w:pPr>
              <w:spacing w:line="240" w:lineRule="exact"/>
              <w:contextualSpacing/>
              <w:rPr>
                <w:rFonts w:ascii="Arial" w:hAnsi="Arial" w:cs="Arial"/>
                <w:sz w:val="20"/>
              </w:rPr>
            </w:pPr>
          </w:p>
          <w:p w:rsidR="009536F4" w:rsidRDefault="004123A9" w:rsidP="00FE5787">
            <w:pPr>
              <w:spacing w:line="240" w:lineRule="exact"/>
              <w:contextualSpacing/>
              <w:rPr>
                <w:rFonts w:ascii="Arial" w:hAnsi="Arial" w:cs="Arial"/>
                <w:sz w:val="20"/>
              </w:rPr>
            </w:pPr>
            <w:r>
              <w:rPr>
                <w:rFonts w:ascii="Arial" w:hAnsi="Arial" w:cs="Arial"/>
                <w:sz w:val="20"/>
              </w:rPr>
              <w:t>Henkilörekisteri</w:t>
            </w:r>
            <w:r w:rsidR="009536F4">
              <w:rPr>
                <w:rFonts w:ascii="Arial" w:hAnsi="Arial" w:cs="Arial"/>
                <w:sz w:val="20"/>
              </w:rPr>
              <w:t>n tietoja säilytetään sähköisessä ja manuaalisessa</w:t>
            </w:r>
            <w:r w:rsidR="0091061C" w:rsidRPr="0091061C">
              <w:rPr>
                <w:rFonts w:ascii="Arial" w:hAnsi="Arial" w:cs="Arial"/>
                <w:sz w:val="20"/>
              </w:rPr>
              <w:t xml:space="preserve"> muodossa</w:t>
            </w:r>
            <w:r w:rsidR="009536F4">
              <w:rPr>
                <w:rFonts w:ascii="Arial" w:hAnsi="Arial" w:cs="Arial"/>
                <w:sz w:val="20"/>
              </w:rPr>
              <w:t>.</w:t>
            </w:r>
          </w:p>
          <w:p w:rsidR="009536F4" w:rsidRDefault="009536F4" w:rsidP="00FE5787">
            <w:pPr>
              <w:spacing w:line="240" w:lineRule="exact"/>
              <w:contextualSpacing/>
              <w:rPr>
                <w:rFonts w:ascii="Arial" w:hAnsi="Arial" w:cs="Arial"/>
                <w:sz w:val="20"/>
              </w:rPr>
            </w:pPr>
          </w:p>
          <w:p w:rsidR="00163DBC" w:rsidRDefault="00163DBC" w:rsidP="00FE5787">
            <w:pPr>
              <w:spacing w:line="240" w:lineRule="exact"/>
              <w:contextualSpacing/>
              <w:rPr>
                <w:rFonts w:ascii="Arial" w:hAnsi="Arial" w:cs="Arial"/>
                <w:sz w:val="20"/>
              </w:rPr>
            </w:pPr>
            <w:r>
              <w:rPr>
                <w:rFonts w:ascii="Arial" w:hAnsi="Arial" w:cs="Arial"/>
                <w:sz w:val="20"/>
              </w:rPr>
              <w:t>Yhteystietoluetteloiden hallinnoimisen yhteydessä voidaan käsitellä seuraavia henkilötietoja:</w:t>
            </w:r>
          </w:p>
          <w:p w:rsidR="00163DBC" w:rsidRDefault="00163DBC" w:rsidP="00163DBC">
            <w:pPr>
              <w:pStyle w:val="Luettelokappale"/>
              <w:numPr>
                <w:ilvl w:val="0"/>
                <w:numId w:val="1"/>
              </w:numPr>
              <w:spacing w:line="240" w:lineRule="exact"/>
              <w:rPr>
                <w:rFonts w:ascii="Arial" w:hAnsi="Arial" w:cs="Arial"/>
                <w:sz w:val="20"/>
              </w:rPr>
            </w:pPr>
            <w:r>
              <w:rPr>
                <w:rFonts w:ascii="Arial" w:hAnsi="Arial" w:cs="Arial"/>
                <w:sz w:val="20"/>
              </w:rPr>
              <w:t>etunimi</w:t>
            </w:r>
          </w:p>
          <w:p w:rsidR="00163DBC" w:rsidRDefault="00163DBC" w:rsidP="00163DBC">
            <w:pPr>
              <w:pStyle w:val="Luettelokappale"/>
              <w:numPr>
                <w:ilvl w:val="0"/>
                <w:numId w:val="1"/>
              </w:numPr>
              <w:spacing w:line="240" w:lineRule="exact"/>
              <w:rPr>
                <w:rFonts w:ascii="Arial" w:hAnsi="Arial" w:cs="Arial"/>
                <w:sz w:val="20"/>
              </w:rPr>
            </w:pPr>
            <w:r>
              <w:rPr>
                <w:rFonts w:ascii="Arial" w:hAnsi="Arial" w:cs="Arial"/>
                <w:sz w:val="20"/>
              </w:rPr>
              <w:t>sukunimi</w:t>
            </w:r>
          </w:p>
          <w:p w:rsidR="00163DBC" w:rsidRDefault="00163DBC" w:rsidP="00163DBC">
            <w:pPr>
              <w:pStyle w:val="Luettelokappale"/>
              <w:numPr>
                <w:ilvl w:val="0"/>
                <w:numId w:val="1"/>
              </w:numPr>
              <w:spacing w:line="240" w:lineRule="exact"/>
              <w:rPr>
                <w:rFonts w:ascii="Arial" w:hAnsi="Arial" w:cs="Arial"/>
                <w:sz w:val="20"/>
              </w:rPr>
            </w:pPr>
            <w:r>
              <w:rPr>
                <w:rFonts w:ascii="Arial" w:hAnsi="Arial" w:cs="Arial"/>
                <w:sz w:val="20"/>
              </w:rPr>
              <w:t>osoite</w:t>
            </w:r>
          </w:p>
          <w:p w:rsidR="00163DBC" w:rsidRDefault="00163DBC" w:rsidP="00163DBC">
            <w:pPr>
              <w:pStyle w:val="Luettelokappale"/>
              <w:numPr>
                <w:ilvl w:val="0"/>
                <w:numId w:val="1"/>
              </w:numPr>
              <w:spacing w:line="240" w:lineRule="exact"/>
              <w:rPr>
                <w:rFonts w:ascii="Arial" w:hAnsi="Arial" w:cs="Arial"/>
                <w:sz w:val="20"/>
              </w:rPr>
            </w:pPr>
            <w:r>
              <w:rPr>
                <w:rFonts w:ascii="Arial" w:hAnsi="Arial" w:cs="Arial"/>
                <w:sz w:val="20"/>
              </w:rPr>
              <w:t>maakunta</w:t>
            </w:r>
          </w:p>
          <w:p w:rsidR="00163DBC" w:rsidRDefault="00163DBC" w:rsidP="00163DBC">
            <w:pPr>
              <w:pStyle w:val="Luettelokappale"/>
              <w:numPr>
                <w:ilvl w:val="0"/>
                <w:numId w:val="1"/>
              </w:numPr>
              <w:spacing w:line="240" w:lineRule="exact"/>
              <w:rPr>
                <w:rFonts w:ascii="Arial" w:hAnsi="Arial" w:cs="Arial"/>
                <w:sz w:val="20"/>
              </w:rPr>
            </w:pPr>
            <w:r>
              <w:rPr>
                <w:rFonts w:ascii="Arial" w:hAnsi="Arial" w:cs="Arial"/>
                <w:sz w:val="20"/>
              </w:rPr>
              <w:t>sähköpostiosoite</w:t>
            </w:r>
          </w:p>
          <w:p w:rsidR="00163DBC" w:rsidRDefault="00163DBC" w:rsidP="00163DBC">
            <w:pPr>
              <w:pStyle w:val="Luettelokappale"/>
              <w:numPr>
                <w:ilvl w:val="0"/>
                <w:numId w:val="1"/>
              </w:numPr>
              <w:spacing w:line="240" w:lineRule="exact"/>
              <w:rPr>
                <w:rFonts w:ascii="Arial" w:hAnsi="Arial" w:cs="Arial"/>
                <w:sz w:val="20"/>
              </w:rPr>
            </w:pPr>
            <w:r>
              <w:rPr>
                <w:rFonts w:ascii="Arial" w:hAnsi="Arial" w:cs="Arial"/>
                <w:sz w:val="20"/>
              </w:rPr>
              <w:lastRenderedPageBreak/>
              <w:t>puhelinnumero</w:t>
            </w:r>
          </w:p>
          <w:p w:rsidR="00163DBC" w:rsidRDefault="00163DBC" w:rsidP="00163DBC">
            <w:pPr>
              <w:pStyle w:val="Luettelokappale"/>
              <w:numPr>
                <w:ilvl w:val="0"/>
                <w:numId w:val="1"/>
              </w:numPr>
              <w:spacing w:line="240" w:lineRule="exact"/>
              <w:rPr>
                <w:rFonts w:ascii="Arial" w:hAnsi="Arial" w:cs="Arial"/>
                <w:sz w:val="20"/>
              </w:rPr>
            </w:pPr>
            <w:r>
              <w:rPr>
                <w:rFonts w:ascii="Arial" w:hAnsi="Arial" w:cs="Arial"/>
                <w:sz w:val="20"/>
              </w:rPr>
              <w:t>arvo/ammatti/tehtävänimike</w:t>
            </w:r>
          </w:p>
          <w:p w:rsidR="00F401A0" w:rsidRDefault="00F401A0" w:rsidP="00163DBC">
            <w:pPr>
              <w:pStyle w:val="Luettelokappale"/>
              <w:numPr>
                <w:ilvl w:val="0"/>
                <w:numId w:val="1"/>
              </w:numPr>
              <w:spacing w:line="240" w:lineRule="exact"/>
              <w:rPr>
                <w:rFonts w:ascii="Arial" w:hAnsi="Arial" w:cs="Arial"/>
                <w:sz w:val="20"/>
              </w:rPr>
            </w:pPr>
            <w:r>
              <w:rPr>
                <w:rFonts w:ascii="Arial" w:hAnsi="Arial" w:cs="Arial"/>
                <w:sz w:val="20"/>
              </w:rPr>
              <w:t>toimipaikka</w:t>
            </w:r>
          </w:p>
          <w:p w:rsidR="00163DBC" w:rsidRPr="00163DBC" w:rsidRDefault="00163DBC" w:rsidP="00163DBC">
            <w:pPr>
              <w:pStyle w:val="Luettelokappale"/>
              <w:numPr>
                <w:ilvl w:val="0"/>
                <w:numId w:val="1"/>
              </w:numPr>
              <w:spacing w:line="240" w:lineRule="exact"/>
              <w:rPr>
                <w:rFonts w:ascii="Arial" w:hAnsi="Arial" w:cs="Arial"/>
                <w:sz w:val="20"/>
              </w:rPr>
            </w:pPr>
            <w:r>
              <w:rPr>
                <w:rFonts w:ascii="Arial" w:hAnsi="Arial" w:cs="Arial"/>
                <w:sz w:val="20"/>
              </w:rPr>
              <w:t>tieto siitä, toimiiko rekisteröity yhdistyksen toimihenkilöroolissa tai Suomen Reumaliiton luottamustoimessa tai vapaaehtoistoimijana.</w:t>
            </w:r>
          </w:p>
          <w:p w:rsidR="00163DBC" w:rsidRDefault="00163DBC" w:rsidP="00FE5787">
            <w:pPr>
              <w:spacing w:line="240" w:lineRule="exact"/>
              <w:contextualSpacing/>
              <w:rPr>
                <w:rFonts w:ascii="Arial" w:hAnsi="Arial" w:cs="Arial"/>
                <w:sz w:val="20"/>
              </w:rPr>
            </w:pPr>
          </w:p>
          <w:p w:rsidR="001675CD" w:rsidRDefault="00E049D0" w:rsidP="00FE5787">
            <w:pPr>
              <w:spacing w:line="240" w:lineRule="exact"/>
              <w:contextualSpacing/>
              <w:rPr>
                <w:rFonts w:ascii="Arial" w:hAnsi="Arial" w:cs="Arial"/>
                <w:sz w:val="20"/>
              </w:rPr>
            </w:pPr>
            <w:r>
              <w:rPr>
                <w:rFonts w:ascii="Arial" w:hAnsi="Arial" w:cs="Arial"/>
                <w:sz w:val="20"/>
              </w:rPr>
              <w:t xml:space="preserve">Tapahtumien </w:t>
            </w:r>
            <w:r w:rsidR="00AF1F83">
              <w:rPr>
                <w:rFonts w:ascii="Arial" w:hAnsi="Arial" w:cs="Arial"/>
                <w:sz w:val="20"/>
              </w:rPr>
              <w:t xml:space="preserve">ja koulutusten </w:t>
            </w:r>
            <w:r>
              <w:rPr>
                <w:rFonts w:ascii="Arial" w:hAnsi="Arial" w:cs="Arial"/>
                <w:sz w:val="20"/>
              </w:rPr>
              <w:t>järjestämisen yhteydessä</w:t>
            </w:r>
            <w:r w:rsidR="00FB0B53">
              <w:rPr>
                <w:rFonts w:ascii="Arial" w:hAnsi="Arial" w:cs="Arial"/>
                <w:sz w:val="20"/>
              </w:rPr>
              <w:t xml:space="preserve"> sekä</w:t>
            </w:r>
            <w:r w:rsidR="00537AF2">
              <w:rPr>
                <w:rFonts w:ascii="Arial" w:hAnsi="Arial" w:cs="Arial"/>
                <w:sz w:val="20"/>
              </w:rPr>
              <w:t xml:space="preserve"> </w:t>
            </w:r>
            <w:r w:rsidR="00FB0B53">
              <w:rPr>
                <w:rFonts w:ascii="Arial" w:hAnsi="Arial" w:cs="Arial"/>
                <w:sz w:val="20"/>
              </w:rPr>
              <w:t xml:space="preserve">muun </w:t>
            </w:r>
            <w:r w:rsidR="00537AF2">
              <w:rPr>
                <w:rFonts w:ascii="Arial" w:hAnsi="Arial" w:cs="Arial"/>
                <w:sz w:val="20"/>
              </w:rPr>
              <w:t>Reumaliiton</w:t>
            </w:r>
            <w:r w:rsidR="00FB0B53">
              <w:rPr>
                <w:rFonts w:ascii="Arial" w:hAnsi="Arial" w:cs="Arial"/>
                <w:sz w:val="20"/>
              </w:rPr>
              <w:t xml:space="preserve"> tarkoituksen mukaisen</w:t>
            </w:r>
            <w:r w:rsidR="004C2F55">
              <w:rPr>
                <w:rFonts w:ascii="Arial" w:hAnsi="Arial" w:cs="Arial"/>
                <w:sz w:val="20"/>
              </w:rPr>
              <w:t xml:space="preserve"> toiminnan toteuttamiseksi</w:t>
            </w:r>
            <w:r>
              <w:rPr>
                <w:rFonts w:ascii="Arial" w:hAnsi="Arial" w:cs="Arial"/>
                <w:sz w:val="20"/>
              </w:rPr>
              <w:t xml:space="preserve"> voidaan käsitellä seuraavia henkilötietoja:</w:t>
            </w:r>
          </w:p>
          <w:p w:rsidR="00215872" w:rsidRDefault="00054C88" w:rsidP="00215872">
            <w:pPr>
              <w:pStyle w:val="Luettelokappale"/>
              <w:numPr>
                <w:ilvl w:val="0"/>
                <w:numId w:val="1"/>
              </w:numPr>
              <w:spacing w:line="240" w:lineRule="exact"/>
              <w:rPr>
                <w:rFonts w:ascii="Arial" w:hAnsi="Arial" w:cs="Arial"/>
                <w:sz w:val="20"/>
              </w:rPr>
            </w:pPr>
            <w:r>
              <w:rPr>
                <w:rFonts w:ascii="Arial" w:hAnsi="Arial" w:cs="Arial"/>
                <w:sz w:val="20"/>
              </w:rPr>
              <w:t>etu</w:t>
            </w:r>
            <w:r w:rsidR="00215872">
              <w:rPr>
                <w:rFonts w:ascii="Arial" w:hAnsi="Arial" w:cs="Arial"/>
                <w:sz w:val="20"/>
              </w:rPr>
              <w:t>nimi</w:t>
            </w:r>
          </w:p>
          <w:p w:rsidR="00054C88" w:rsidRPr="00054C88" w:rsidRDefault="00054C88" w:rsidP="00054C88">
            <w:pPr>
              <w:pStyle w:val="Luettelokappale"/>
              <w:numPr>
                <w:ilvl w:val="0"/>
                <w:numId w:val="1"/>
              </w:numPr>
              <w:spacing w:line="240" w:lineRule="exact"/>
              <w:rPr>
                <w:rFonts w:ascii="Arial" w:hAnsi="Arial" w:cs="Arial"/>
                <w:sz w:val="20"/>
              </w:rPr>
            </w:pPr>
            <w:r>
              <w:rPr>
                <w:rFonts w:ascii="Arial" w:hAnsi="Arial" w:cs="Arial"/>
                <w:sz w:val="20"/>
              </w:rPr>
              <w:t>sukunimi</w:t>
            </w:r>
          </w:p>
          <w:p w:rsidR="00E049D0" w:rsidRPr="00E049D0" w:rsidRDefault="00215872" w:rsidP="00E049D0">
            <w:pPr>
              <w:pStyle w:val="Luettelokappale"/>
              <w:numPr>
                <w:ilvl w:val="0"/>
                <w:numId w:val="1"/>
              </w:numPr>
              <w:spacing w:line="240" w:lineRule="exact"/>
              <w:rPr>
                <w:rFonts w:ascii="Arial" w:hAnsi="Arial" w:cs="Arial"/>
                <w:sz w:val="20"/>
              </w:rPr>
            </w:pPr>
            <w:r>
              <w:rPr>
                <w:rFonts w:ascii="Arial" w:hAnsi="Arial" w:cs="Arial"/>
                <w:sz w:val="20"/>
              </w:rPr>
              <w:t>osoite</w:t>
            </w:r>
          </w:p>
          <w:p w:rsidR="00054C88" w:rsidRDefault="00054C88" w:rsidP="00215872">
            <w:pPr>
              <w:pStyle w:val="Luettelokappale"/>
              <w:numPr>
                <w:ilvl w:val="0"/>
                <w:numId w:val="1"/>
              </w:numPr>
              <w:spacing w:line="240" w:lineRule="exact"/>
              <w:rPr>
                <w:rFonts w:ascii="Arial" w:hAnsi="Arial" w:cs="Arial"/>
                <w:sz w:val="20"/>
              </w:rPr>
            </w:pPr>
            <w:r>
              <w:rPr>
                <w:rFonts w:ascii="Arial" w:hAnsi="Arial" w:cs="Arial"/>
                <w:sz w:val="20"/>
              </w:rPr>
              <w:t>sähköpostiosoite</w:t>
            </w:r>
          </w:p>
          <w:p w:rsidR="00054C88" w:rsidRDefault="00054C88" w:rsidP="00215872">
            <w:pPr>
              <w:pStyle w:val="Luettelokappale"/>
              <w:numPr>
                <w:ilvl w:val="0"/>
                <w:numId w:val="1"/>
              </w:numPr>
              <w:spacing w:line="240" w:lineRule="exact"/>
              <w:rPr>
                <w:rFonts w:ascii="Arial" w:hAnsi="Arial" w:cs="Arial"/>
                <w:sz w:val="20"/>
              </w:rPr>
            </w:pPr>
            <w:r>
              <w:rPr>
                <w:rFonts w:ascii="Arial" w:hAnsi="Arial" w:cs="Arial"/>
                <w:sz w:val="20"/>
              </w:rPr>
              <w:t>puhelinnumero</w:t>
            </w:r>
          </w:p>
          <w:p w:rsidR="00E049D0" w:rsidRDefault="00E049D0" w:rsidP="00215872">
            <w:pPr>
              <w:pStyle w:val="Luettelokappale"/>
              <w:numPr>
                <w:ilvl w:val="0"/>
                <w:numId w:val="1"/>
              </w:numPr>
              <w:spacing w:line="240" w:lineRule="exact"/>
              <w:rPr>
                <w:rFonts w:ascii="Arial" w:hAnsi="Arial" w:cs="Arial"/>
                <w:sz w:val="20"/>
              </w:rPr>
            </w:pPr>
            <w:r>
              <w:rPr>
                <w:rFonts w:ascii="Arial" w:hAnsi="Arial" w:cs="Arial"/>
                <w:sz w:val="20"/>
              </w:rPr>
              <w:t>syntymävuosi</w:t>
            </w:r>
          </w:p>
          <w:p w:rsidR="00163DBC" w:rsidRPr="00163DBC" w:rsidRDefault="00E049D0" w:rsidP="00163DBC">
            <w:pPr>
              <w:pStyle w:val="Luettelokappale"/>
              <w:numPr>
                <w:ilvl w:val="0"/>
                <w:numId w:val="1"/>
              </w:numPr>
              <w:spacing w:line="240" w:lineRule="exact"/>
              <w:rPr>
                <w:rFonts w:ascii="Arial" w:hAnsi="Arial" w:cs="Arial"/>
                <w:sz w:val="20"/>
              </w:rPr>
            </w:pPr>
            <w:r>
              <w:rPr>
                <w:rFonts w:ascii="Arial" w:hAnsi="Arial" w:cs="Arial"/>
                <w:sz w:val="20"/>
              </w:rPr>
              <w:t>syntymäaika</w:t>
            </w:r>
            <w:r w:rsidR="00F401A0">
              <w:rPr>
                <w:rFonts w:ascii="Arial" w:hAnsi="Arial" w:cs="Arial"/>
                <w:sz w:val="20"/>
              </w:rPr>
              <w:t xml:space="preserve"> ja sosiaaliturvatunnus</w:t>
            </w:r>
          </w:p>
          <w:p w:rsidR="00215872" w:rsidRDefault="00215872" w:rsidP="00215872">
            <w:pPr>
              <w:pStyle w:val="Luettelokappale"/>
              <w:numPr>
                <w:ilvl w:val="0"/>
                <w:numId w:val="1"/>
              </w:numPr>
              <w:spacing w:line="240" w:lineRule="exact"/>
              <w:rPr>
                <w:rFonts w:ascii="Arial" w:hAnsi="Arial" w:cs="Arial"/>
                <w:sz w:val="20"/>
              </w:rPr>
            </w:pPr>
            <w:r>
              <w:rPr>
                <w:rFonts w:ascii="Arial" w:hAnsi="Arial" w:cs="Arial"/>
                <w:sz w:val="20"/>
              </w:rPr>
              <w:t>sukupuoli</w:t>
            </w:r>
          </w:p>
          <w:p w:rsidR="00215872" w:rsidRPr="00E049D0" w:rsidRDefault="00215872" w:rsidP="00E049D0">
            <w:pPr>
              <w:pStyle w:val="Luettelokappale"/>
              <w:numPr>
                <w:ilvl w:val="0"/>
                <w:numId w:val="1"/>
              </w:numPr>
              <w:spacing w:line="240" w:lineRule="exact"/>
              <w:rPr>
                <w:rFonts w:ascii="Arial" w:hAnsi="Arial" w:cs="Arial"/>
                <w:sz w:val="20"/>
              </w:rPr>
            </w:pPr>
            <w:r>
              <w:rPr>
                <w:rFonts w:ascii="Arial" w:hAnsi="Arial" w:cs="Arial"/>
                <w:sz w:val="20"/>
              </w:rPr>
              <w:t>äidinkieli</w:t>
            </w:r>
          </w:p>
          <w:p w:rsidR="00215872" w:rsidRPr="00E049D0" w:rsidRDefault="00E049D0" w:rsidP="00E049D0">
            <w:pPr>
              <w:pStyle w:val="Luettelokappale"/>
              <w:numPr>
                <w:ilvl w:val="0"/>
                <w:numId w:val="1"/>
              </w:numPr>
              <w:spacing w:line="240" w:lineRule="exact"/>
              <w:rPr>
                <w:rFonts w:ascii="Arial" w:hAnsi="Arial" w:cs="Arial"/>
                <w:sz w:val="20"/>
              </w:rPr>
            </w:pPr>
            <w:r>
              <w:rPr>
                <w:rFonts w:ascii="Arial" w:hAnsi="Arial" w:cs="Arial"/>
                <w:sz w:val="20"/>
              </w:rPr>
              <w:t>yhdistysjäsenyyden laji</w:t>
            </w:r>
          </w:p>
          <w:p w:rsidR="00215872" w:rsidRDefault="00215872" w:rsidP="00215872">
            <w:pPr>
              <w:pStyle w:val="Luettelokappale"/>
              <w:numPr>
                <w:ilvl w:val="0"/>
                <w:numId w:val="1"/>
              </w:numPr>
              <w:spacing w:line="240" w:lineRule="exact"/>
              <w:rPr>
                <w:rFonts w:ascii="Arial" w:hAnsi="Arial" w:cs="Arial"/>
                <w:sz w:val="20"/>
              </w:rPr>
            </w:pPr>
            <w:r>
              <w:rPr>
                <w:rFonts w:ascii="Arial" w:hAnsi="Arial" w:cs="Arial"/>
                <w:sz w:val="20"/>
              </w:rPr>
              <w:t>markkinoinnin estot</w:t>
            </w:r>
          </w:p>
          <w:p w:rsidR="00215872" w:rsidRDefault="00E049D0" w:rsidP="00215872">
            <w:pPr>
              <w:pStyle w:val="Luettelokappale"/>
              <w:numPr>
                <w:ilvl w:val="0"/>
                <w:numId w:val="1"/>
              </w:numPr>
              <w:spacing w:line="240" w:lineRule="exact"/>
              <w:rPr>
                <w:rFonts w:ascii="Arial" w:hAnsi="Arial" w:cs="Arial"/>
                <w:sz w:val="20"/>
              </w:rPr>
            </w:pPr>
            <w:r>
              <w:rPr>
                <w:rFonts w:ascii="Arial" w:hAnsi="Arial" w:cs="Arial"/>
                <w:sz w:val="20"/>
              </w:rPr>
              <w:t>maksutiedot</w:t>
            </w:r>
          </w:p>
          <w:p w:rsidR="0060095A" w:rsidRDefault="0060095A" w:rsidP="00215872">
            <w:pPr>
              <w:pStyle w:val="Luettelokappale"/>
              <w:numPr>
                <w:ilvl w:val="0"/>
                <w:numId w:val="1"/>
              </w:numPr>
              <w:spacing w:line="240" w:lineRule="exact"/>
              <w:rPr>
                <w:rFonts w:ascii="Arial" w:hAnsi="Arial" w:cs="Arial"/>
                <w:sz w:val="20"/>
              </w:rPr>
            </w:pPr>
            <w:r>
              <w:rPr>
                <w:rFonts w:ascii="Arial" w:hAnsi="Arial" w:cs="Arial"/>
                <w:sz w:val="20"/>
              </w:rPr>
              <w:t>valokuva</w:t>
            </w:r>
            <w:r w:rsidR="00537AF2">
              <w:rPr>
                <w:rFonts w:ascii="Arial" w:hAnsi="Arial" w:cs="Arial"/>
                <w:sz w:val="20"/>
              </w:rPr>
              <w:t>, jossa henkilö esiintyy</w:t>
            </w:r>
          </w:p>
          <w:p w:rsidR="00537AF2" w:rsidRDefault="00537AF2" w:rsidP="00215872">
            <w:pPr>
              <w:pStyle w:val="Luettelokappale"/>
              <w:numPr>
                <w:ilvl w:val="0"/>
                <w:numId w:val="1"/>
              </w:numPr>
              <w:spacing w:line="240" w:lineRule="exact"/>
              <w:rPr>
                <w:rFonts w:ascii="Arial" w:hAnsi="Arial" w:cs="Arial"/>
                <w:sz w:val="20"/>
              </w:rPr>
            </w:pPr>
            <w:r>
              <w:rPr>
                <w:rFonts w:ascii="Arial" w:hAnsi="Arial" w:cs="Arial"/>
                <w:sz w:val="20"/>
              </w:rPr>
              <w:t>videotallenne, jossa henkilö esiintyy</w:t>
            </w:r>
          </w:p>
          <w:p w:rsidR="00E049D0" w:rsidRDefault="00E049D0" w:rsidP="00E049D0">
            <w:pPr>
              <w:pStyle w:val="Luettelokappale"/>
              <w:numPr>
                <w:ilvl w:val="0"/>
                <w:numId w:val="1"/>
              </w:numPr>
              <w:spacing w:line="240" w:lineRule="exact"/>
              <w:rPr>
                <w:rFonts w:ascii="Arial" w:hAnsi="Arial" w:cs="Arial"/>
                <w:sz w:val="20"/>
              </w:rPr>
            </w:pPr>
            <w:r>
              <w:rPr>
                <w:rFonts w:ascii="Arial" w:hAnsi="Arial" w:cs="Arial"/>
                <w:sz w:val="20"/>
              </w:rPr>
              <w:t>tieto erityisruokavaliosta</w:t>
            </w:r>
          </w:p>
          <w:p w:rsidR="00E049D0" w:rsidRPr="00163DBC" w:rsidRDefault="00E049D0" w:rsidP="00163DBC">
            <w:pPr>
              <w:pStyle w:val="Luettelokappale"/>
              <w:numPr>
                <w:ilvl w:val="0"/>
                <w:numId w:val="1"/>
              </w:numPr>
              <w:spacing w:line="240" w:lineRule="exact"/>
              <w:rPr>
                <w:rFonts w:ascii="Arial" w:hAnsi="Arial" w:cs="Arial"/>
                <w:sz w:val="20"/>
              </w:rPr>
            </w:pPr>
            <w:r>
              <w:rPr>
                <w:rFonts w:ascii="Arial" w:hAnsi="Arial" w:cs="Arial"/>
                <w:sz w:val="20"/>
              </w:rPr>
              <w:t>tieto muusta erityisesti huomioitavasta asiasta (esim. tarve esteettömään kulkuun)</w:t>
            </w:r>
          </w:p>
          <w:p w:rsidR="00213EBD" w:rsidRPr="00E049D0" w:rsidRDefault="00213EBD" w:rsidP="00E049D0">
            <w:pPr>
              <w:pStyle w:val="Luettelokappale"/>
              <w:numPr>
                <w:ilvl w:val="0"/>
                <w:numId w:val="1"/>
              </w:numPr>
              <w:spacing w:line="240" w:lineRule="exact"/>
              <w:rPr>
                <w:rFonts w:ascii="Arial" w:hAnsi="Arial" w:cs="Arial"/>
                <w:sz w:val="20"/>
              </w:rPr>
            </w:pPr>
            <w:r>
              <w:rPr>
                <w:rFonts w:ascii="Arial" w:hAnsi="Arial" w:cs="Arial"/>
                <w:sz w:val="20"/>
              </w:rPr>
              <w:t>lääketieteellin</w:t>
            </w:r>
            <w:r w:rsidR="00E049D0">
              <w:rPr>
                <w:rFonts w:ascii="Arial" w:hAnsi="Arial" w:cs="Arial"/>
                <w:sz w:val="20"/>
              </w:rPr>
              <w:t>en diagnoosi</w:t>
            </w:r>
            <w:r w:rsidR="00163DBC">
              <w:rPr>
                <w:rFonts w:ascii="Arial" w:hAnsi="Arial" w:cs="Arial"/>
                <w:sz w:val="20"/>
              </w:rPr>
              <w:t>.</w:t>
            </w:r>
          </w:p>
          <w:p w:rsidR="004C2F55" w:rsidRDefault="004C2F55" w:rsidP="004C2F55">
            <w:pPr>
              <w:spacing w:line="240" w:lineRule="exact"/>
              <w:rPr>
                <w:rFonts w:ascii="Arial" w:hAnsi="Arial" w:cs="Arial"/>
                <w:sz w:val="20"/>
              </w:rPr>
            </w:pPr>
          </w:p>
          <w:p w:rsidR="00F401A0" w:rsidRDefault="00F401A0" w:rsidP="004C2F55">
            <w:pPr>
              <w:spacing w:line="240" w:lineRule="exact"/>
              <w:rPr>
                <w:rFonts w:ascii="Arial" w:hAnsi="Arial" w:cs="Arial"/>
                <w:sz w:val="20"/>
              </w:rPr>
            </w:pPr>
            <w:r>
              <w:rPr>
                <w:rFonts w:ascii="Arial" w:hAnsi="Arial" w:cs="Arial"/>
                <w:sz w:val="20"/>
              </w:rPr>
              <w:t xml:space="preserve">Tietoja säilytetään </w:t>
            </w:r>
            <w:r w:rsidRPr="00F401A0">
              <w:rPr>
                <w:rFonts w:ascii="Arial" w:hAnsi="Arial" w:cs="Arial"/>
                <w:sz w:val="20"/>
              </w:rPr>
              <w:t>ainoastaan niin kauan ja siinä laajuudessa</w:t>
            </w:r>
            <w:r w:rsidR="00FB0B53">
              <w:rPr>
                <w:rFonts w:ascii="Arial" w:hAnsi="Arial" w:cs="Arial"/>
                <w:sz w:val="20"/>
              </w:rPr>
              <w:t>,</w:t>
            </w:r>
            <w:r w:rsidRPr="00F401A0">
              <w:rPr>
                <w:rFonts w:ascii="Arial" w:hAnsi="Arial" w:cs="Arial"/>
                <w:sz w:val="20"/>
              </w:rPr>
              <w:t xml:space="preserve"> kuin on tarpeellista suhteessa niihin alkuperäisiin tai yhteensopiviin tarkoituksiin, </w:t>
            </w:r>
            <w:r>
              <w:rPr>
                <w:rFonts w:ascii="Arial" w:hAnsi="Arial" w:cs="Arial"/>
                <w:sz w:val="20"/>
              </w:rPr>
              <w:t>joihin henkilötiedot on kerätty</w:t>
            </w:r>
            <w:r w:rsidR="00FB0B53">
              <w:rPr>
                <w:rFonts w:ascii="Arial" w:hAnsi="Arial" w:cs="Arial"/>
                <w:sz w:val="20"/>
              </w:rPr>
              <w:t>,</w:t>
            </w:r>
            <w:r>
              <w:rPr>
                <w:rFonts w:ascii="Arial" w:hAnsi="Arial" w:cs="Arial"/>
                <w:sz w:val="20"/>
              </w:rPr>
              <w:t xml:space="preserve"> ja</w:t>
            </w:r>
            <w:r w:rsidR="00FB0B53">
              <w:rPr>
                <w:rFonts w:ascii="Arial" w:hAnsi="Arial" w:cs="Arial"/>
                <w:sz w:val="20"/>
              </w:rPr>
              <w:t xml:space="preserve"> kun</w:t>
            </w:r>
            <w:r>
              <w:rPr>
                <w:rFonts w:ascii="Arial" w:hAnsi="Arial" w:cs="Arial"/>
                <w:sz w:val="20"/>
              </w:rPr>
              <w:t xml:space="preserve"> tietojen hallinnoi</w:t>
            </w:r>
            <w:r w:rsidR="00FB0B53">
              <w:rPr>
                <w:rFonts w:ascii="Arial" w:hAnsi="Arial" w:cs="Arial"/>
                <w:sz w:val="20"/>
              </w:rPr>
              <w:t>n</w:t>
            </w:r>
            <w:r>
              <w:rPr>
                <w:rFonts w:ascii="Arial" w:hAnsi="Arial" w:cs="Arial"/>
                <w:sz w:val="20"/>
              </w:rPr>
              <w:t>tiin</w:t>
            </w:r>
            <w:r w:rsidRPr="00F401A0">
              <w:rPr>
                <w:rFonts w:ascii="Arial" w:hAnsi="Arial" w:cs="Arial"/>
                <w:sz w:val="20"/>
              </w:rPr>
              <w:t xml:space="preserve"> liittyvät velvollisuudet ja toimenpiteet on suoritettu loppuun.</w:t>
            </w:r>
          </w:p>
          <w:p w:rsidR="00F401A0" w:rsidRPr="004C2F55" w:rsidRDefault="00F401A0" w:rsidP="004C2F55">
            <w:pPr>
              <w:spacing w:line="240" w:lineRule="exact"/>
              <w:rPr>
                <w:rFonts w:ascii="Arial" w:hAnsi="Arial" w:cs="Arial"/>
                <w:sz w:val="20"/>
              </w:rPr>
            </w:pPr>
          </w:p>
        </w:tc>
      </w:tr>
      <w:tr w:rsidR="001675CD" w:rsidTr="001675CD">
        <w:tc>
          <w:tcPr>
            <w:tcW w:w="1413" w:type="dxa"/>
          </w:tcPr>
          <w:p w:rsidR="001675CD" w:rsidRDefault="00562950" w:rsidP="00FE5787">
            <w:pPr>
              <w:spacing w:line="240" w:lineRule="exact"/>
              <w:contextualSpacing/>
              <w:rPr>
                <w:rFonts w:ascii="Arial" w:hAnsi="Arial" w:cs="Arial"/>
                <w:b/>
                <w:sz w:val="20"/>
              </w:rPr>
            </w:pPr>
            <w:r>
              <w:rPr>
                <w:rFonts w:ascii="Arial" w:hAnsi="Arial" w:cs="Arial"/>
                <w:b/>
                <w:sz w:val="20"/>
              </w:rPr>
              <w:lastRenderedPageBreak/>
              <w:t>6</w:t>
            </w:r>
          </w:p>
          <w:p w:rsidR="00562950" w:rsidRDefault="00562950" w:rsidP="00FE5787">
            <w:pPr>
              <w:spacing w:line="240" w:lineRule="exact"/>
              <w:contextualSpacing/>
              <w:rPr>
                <w:rFonts w:ascii="Arial" w:hAnsi="Arial" w:cs="Arial"/>
                <w:b/>
                <w:sz w:val="20"/>
              </w:rPr>
            </w:pPr>
            <w:r>
              <w:rPr>
                <w:rFonts w:ascii="Arial" w:hAnsi="Arial" w:cs="Arial"/>
                <w:b/>
                <w:sz w:val="20"/>
              </w:rPr>
              <w:t>Säännön-mukaiset tietolähteet</w:t>
            </w:r>
          </w:p>
        </w:tc>
        <w:tc>
          <w:tcPr>
            <w:tcW w:w="8783" w:type="dxa"/>
          </w:tcPr>
          <w:p w:rsidR="001675CD" w:rsidRDefault="001675CD" w:rsidP="00FE5787">
            <w:pPr>
              <w:spacing w:line="240" w:lineRule="exact"/>
              <w:contextualSpacing/>
              <w:rPr>
                <w:rFonts w:ascii="Arial" w:hAnsi="Arial" w:cs="Arial"/>
                <w:b/>
                <w:sz w:val="20"/>
              </w:rPr>
            </w:pPr>
          </w:p>
          <w:p w:rsidR="004C2F55" w:rsidRDefault="004C2F55" w:rsidP="00FE5787">
            <w:pPr>
              <w:spacing w:line="240" w:lineRule="exact"/>
              <w:contextualSpacing/>
              <w:rPr>
                <w:rFonts w:ascii="Arial" w:hAnsi="Arial" w:cs="Arial"/>
                <w:sz w:val="20"/>
              </w:rPr>
            </w:pPr>
            <w:r>
              <w:rPr>
                <w:rFonts w:ascii="Arial" w:hAnsi="Arial" w:cs="Arial"/>
                <w:sz w:val="20"/>
              </w:rPr>
              <w:t>Yhteystietoluetteloiden hallinnoimisen yhteydessä käsiteltävien henkilötietojen lähteenä toimii:</w:t>
            </w:r>
          </w:p>
          <w:p w:rsidR="004C2F55" w:rsidRDefault="00E774DB" w:rsidP="004C2F55">
            <w:pPr>
              <w:pStyle w:val="Luettelokappale"/>
              <w:numPr>
                <w:ilvl w:val="0"/>
                <w:numId w:val="1"/>
              </w:numPr>
              <w:spacing w:line="240" w:lineRule="exact"/>
              <w:rPr>
                <w:rFonts w:ascii="Arial" w:hAnsi="Arial" w:cs="Arial"/>
                <w:sz w:val="20"/>
              </w:rPr>
            </w:pPr>
            <w:r>
              <w:rPr>
                <w:rFonts w:ascii="Arial" w:hAnsi="Arial" w:cs="Arial"/>
                <w:sz w:val="20"/>
              </w:rPr>
              <w:t>Kilta-rekisteri</w:t>
            </w:r>
            <w:r w:rsidR="00715405">
              <w:rPr>
                <w:rFonts w:ascii="Arial" w:hAnsi="Arial" w:cs="Arial"/>
                <w:sz w:val="20"/>
              </w:rPr>
              <w:t xml:space="preserve"> </w:t>
            </w:r>
          </w:p>
          <w:p w:rsidR="004C2F55" w:rsidRPr="004C2F55" w:rsidRDefault="00AF1F83" w:rsidP="004C2F55">
            <w:pPr>
              <w:pStyle w:val="Luettelokappale"/>
              <w:numPr>
                <w:ilvl w:val="0"/>
                <w:numId w:val="1"/>
              </w:numPr>
              <w:spacing w:line="240" w:lineRule="exact"/>
              <w:rPr>
                <w:rFonts w:ascii="Arial" w:hAnsi="Arial" w:cs="Arial"/>
                <w:sz w:val="20"/>
              </w:rPr>
            </w:pPr>
            <w:r>
              <w:rPr>
                <w:rFonts w:ascii="Arial" w:hAnsi="Arial" w:cs="Arial"/>
                <w:sz w:val="20"/>
              </w:rPr>
              <w:t xml:space="preserve">henkilön itsensä antamat tiedot </w:t>
            </w:r>
            <w:r w:rsidR="00894D09">
              <w:rPr>
                <w:rFonts w:ascii="Arial" w:hAnsi="Arial" w:cs="Arial"/>
                <w:sz w:val="20"/>
              </w:rPr>
              <w:t xml:space="preserve">sähköisesti, </w:t>
            </w:r>
            <w:r>
              <w:rPr>
                <w:rFonts w:ascii="Arial" w:hAnsi="Arial" w:cs="Arial"/>
                <w:sz w:val="20"/>
              </w:rPr>
              <w:t>sähköpostitse, puhelimitse tai postitse.</w:t>
            </w:r>
          </w:p>
          <w:p w:rsidR="004C2F55" w:rsidRDefault="004C2F55" w:rsidP="00FE5787">
            <w:pPr>
              <w:spacing w:line="240" w:lineRule="exact"/>
              <w:contextualSpacing/>
              <w:rPr>
                <w:rFonts w:ascii="Arial" w:hAnsi="Arial" w:cs="Arial"/>
                <w:sz w:val="20"/>
              </w:rPr>
            </w:pPr>
          </w:p>
          <w:p w:rsidR="00CF7012" w:rsidRDefault="004C2F55" w:rsidP="00FE5787">
            <w:pPr>
              <w:spacing w:line="240" w:lineRule="exact"/>
              <w:contextualSpacing/>
              <w:rPr>
                <w:rFonts w:ascii="Arial" w:hAnsi="Arial" w:cs="Arial"/>
                <w:sz w:val="20"/>
              </w:rPr>
            </w:pPr>
            <w:r>
              <w:rPr>
                <w:rFonts w:ascii="Arial" w:hAnsi="Arial" w:cs="Arial"/>
                <w:sz w:val="20"/>
              </w:rPr>
              <w:t>Tapahtumien</w:t>
            </w:r>
            <w:r w:rsidR="00AF1F83">
              <w:rPr>
                <w:rFonts w:ascii="Arial" w:hAnsi="Arial" w:cs="Arial"/>
                <w:sz w:val="20"/>
              </w:rPr>
              <w:t xml:space="preserve"> ja koulutusten järjestämisen yhteydessä sekä</w:t>
            </w:r>
            <w:r w:rsidR="00FB0B53">
              <w:rPr>
                <w:rFonts w:ascii="Arial" w:hAnsi="Arial" w:cs="Arial"/>
                <w:sz w:val="20"/>
              </w:rPr>
              <w:t xml:space="preserve"> muun </w:t>
            </w:r>
            <w:r w:rsidR="00E774DB">
              <w:rPr>
                <w:rFonts w:ascii="Arial" w:hAnsi="Arial" w:cs="Arial"/>
                <w:sz w:val="20"/>
              </w:rPr>
              <w:t>yhdistyksen</w:t>
            </w:r>
            <w:r w:rsidR="00FB0B53">
              <w:rPr>
                <w:rFonts w:ascii="Arial" w:hAnsi="Arial" w:cs="Arial"/>
                <w:sz w:val="20"/>
              </w:rPr>
              <w:t xml:space="preserve"> tarkoituksen mukaisen</w:t>
            </w:r>
            <w:r>
              <w:rPr>
                <w:rFonts w:ascii="Arial" w:hAnsi="Arial" w:cs="Arial"/>
                <w:sz w:val="20"/>
              </w:rPr>
              <w:t xml:space="preserve"> toiminnan toteuttamiseksi </w:t>
            </w:r>
            <w:r w:rsidR="00CF7012">
              <w:rPr>
                <w:rFonts w:ascii="Arial" w:hAnsi="Arial" w:cs="Arial"/>
                <w:sz w:val="20"/>
              </w:rPr>
              <w:t>käsiteltävien henkilötietojen lähteenä toimii:</w:t>
            </w:r>
          </w:p>
          <w:p w:rsidR="00AE0BDA" w:rsidRPr="00AE0BDA" w:rsidRDefault="00E774DB" w:rsidP="00AE0BDA">
            <w:pPr>
              <w:pStyle w:val="Luettelokappale"/>
              <w:numPr>
                <w:ilvl w:val="0"/>
                <w:numId w:val="1"/>
              </w:numPr>
              <w:spacing w:line="240" w:lineRule="exact"/>
              <w:rPr>
                <w:rFonts w:ascii="Arial" w:hAnsi="Arial" w:cs="Arial"/>
                <w:sz w:val="20"/>
              </w:rPr>
            </w:pPr>
            <w:r>
              <w:rPr>
                <w:rFonts w:ascii="Arial" w:hAnsi="Arial" w:cs="Arial"/>
                <w:sz w:val="20"/>
              </w:rPr>
              <w:t>Kilta-rekisteri</w:t>
            </w:r>
          </w:p>
          <w:p w:rsidR="00CF7012" w:rsidRDefault="00CF7012" w:rsidP="00CF7012">
            <w:pPr>
              <w:pStyle w:val="Luettelokappale"/>
              <w:numPr>
                <w:ilvl w:val="0"/>
                <w:numId w:val="1"/>
              </w:numPr>
              <w:spacing w:line="240" w:lineRule="exact"/>
              <w:rPr>
                <w:rFonts w:ascii="Arial" w:hAnsi="Arial" w:cs="Arial"/>
                <w:sz w:val="20"/>
              </w:rPr>
            </w:pPr>
            <w:r>
              <w:rPr>
                <w:rFonts w:ascii="Arial" w:hAnsi="Arial" w:cs="Arial"/>
                <w:sz w:val="20"/>
              </w:rPr>
              <w:t>henkilön vapaaehtoisesti itsestään antamat tiedot</w:t>
            </w:r>
            <w:r w:rsidR="00AF1F83">
              <w:rPr>
                <w:rFonts w:ascii="Arial" w:hAnsi="Arial" w:cs="Arial"/>
                <w:sz w:val="20"/>
              </w:rPr>
              <w:t xml:space="preserve"> sähköpostitse, puhelimitse tai postitse.</w:t>
            </w:r>
          </w:p>
          <w:p w:rsidR="004C2F55" w:rsidRPr="00CF7012" w:rsidRDefault="00CF7012" w:rsidP="00CF7012">
            <w:pPr>
              <w:pStyle w:val="Luettelokappale"/>
              <w:numPr>
                <w:ilvl w:val="0"/>
                <w:numId w:val="1"/>
              </w:numPr>
              <w:spacing w:line="240" w:lineRule="exact"/>
              <w:rPr>
                <w:rFonts w:ascii="Arial" w:hAnsi="Arial" w:cs="Arial"/>
                <w:sz w:val="20"/>
              </w:rPr>
            </w:pPr>
            <w:r>
              <w:rPr>
                <w:rFonts w:ascii="Arial" w:hAnsi="Arial" w:cs="Arial"/>
                <w:sz w:val="20"/>
              </w:rPr>
              <w:t>henkilön tekemät</w:t>
            </w:r>
            <w:r w:rsidRPr="00CF7012">
              <w:rPr>
                <w:rFonts w:ascii="Arial" w:hAnsi="Arial" w:cs="Arial"/>
                <w:sz w:val="20"/>
              </w:rPr>
              <w:t xml:space="preserve"> </w:t>
            </w:r>
            <w:r w:rsidR="0088468E" w:rsidRPr="00CF7012">
              <w:rPr>
                <w:rFonts w:ascii="Arial" w:hAnsi="Arial" w:cs="Arial"/>
                <w:sz w:val="20"/>
              </w:rPr>
              <w:t>ilmoittautumiset</w:t>
            </w:r>
            <w:r w:rsidR="00AF1F83">
              <w:rPr>
                <w:rFonts w:ascii="Arial" w:hAnsi="Arial" w:cs="Arial"/>
                <w:sz w:val="20"/>
              </w:rPr>
              <w:t xml:space="preserve"> </w:t>
            </w:r>
            <w:r w:rsidR="00E774DB">
              <w:rPr>
                <w:rFonts w:ascii="Arial" w:hAnsi="Arial" w:cs="Arial"/>
                <w:sz w:val="20"/>
              </w:rPr>
              <w:t>Kilta-rekisterin kautta ja yhdistyksen/</w:t>
            </w:r>
            <w:r w:rsidR="00F34DC8">
              <w:rPr>
                <w:rFonts w:ascii="Arial" w:hAnsi="Arial" w:cs="Arial"/>
                <w:sz w:val="20"/>
              </w:rPr>
              <w:t>Reumaliiton kotisivujen ilmoittautumislomakkeen kautta tai sähköpostitse</w:t>
            </w:r>
            <w:r>
              <w:rPr>
                <w:rFonts w:ascii="Arial" w:hAnsi="Arial" w:cs="Arial"/>
                <w:sz w:val="20"/>
              </w:rPr>
              <w:t>.</w:t>
            </w:r>
          </w:p>
          <w:p w:rsidR="00302146" w:rsidRPr="00565F64" w:rsidRDefault="00302146" w:rsidP="00FE5787">
            <w:pPr>
              <w:spacing w:line="240" w:lineRule="exact"/>
              <w:contextualSpacing/>
              <w:rPr>
                <w:rFonts w:ascii="Arial" w:hAnsi="Arial" w:cs="Arial"/>
                <w:sz w:val="20"/>
              </w:rPr>
            </w:pPr>
          </w:p>
        </w:tc>
      </w:tr>
      <w:tr w:rsidR="001675CD" w:rsidTr="001675CD">
        <w:tc>
          <w:tcPr>
            <w:tcW w:w="1413" w:type="dxa"/>
          </w:tcPr>
          <w:p w:rsidR="001675CD" w:rsidRDefault="00562950" w:rsidP="00FE5787">
            <w:pPr>
              <w:spacing w:line="240" w:lineRule="exact"/>
              <w:contextualSpacing/>
              <w:rPr>
                <w:rFonts w:ascii="Arial" w:hAnsi="Arial" w:cs="Arial"/>
                <w:b/>
                <w:sz w:val="20"/>
              </w:rPr>
            </w:pPr>
            <w:r>
              <w:rPr>
                <w:rFonts w:ascii="Arial" w:hAnsi="Arial" w:cs="Arial"/>
                <w:b/>
                <w:sz w:val="20"/>
              </w:rPr>
              <w:t>7</w:t>
            </w:r>
          </w:p>
          <w:p w:rsidR="00562950" w:rsidRDefault="00562950" w:rsidP="00FE5787">
            <w:pPr>
              <w:spacing w:line="240" w:lineRule="exact"/>
              <w:contextualSpacing/>
              <w:rPr>
                <w:rFonts w:ascii="Arial" w:hAnsi="Arial" w:cs="Arial"/>
                <w:b/>
                <w:sz w:val="20"/>
              </w:rPr>
            </w:pPr>
            <w:r>
              <w:rPr>
                <w:rFonts w:ascii="Arial" w:hAnsi="Arial" w:cs="Arial"/>
                <w:b/>
                <w:sz w:val="20"/>
              </w:rPr>
              <w:t>Tietojen säännön-mukaiset luovutukset</w:t>
            </w:r>
          </w:p>
        </w:tc>
        <w:tc>
          <w:tcPr>
            <w:tcW w:w="8783" w:type="dxa"/>
          </w:tcPr>
          <w:p w:rsidR="00AE0BDA" w:rsidRPr="00AE0BDA" w:rsidRDefault="00AE0BDA" w:rsidP="00AE0BDA">
            <w:pPr>
              <w:spacing w:line="240" w:lineRule="exact"/>
              <w:contextualSpacing/>
              <w:rPr>
                <w:rFonts w:ascii="Arial" w:hAnsi="Arial" w:cs="Arial"/>
                <w:sz w:val="20"/>
              </w:rPr>
            </w:pPr>
            <w:r w:rsidRPr="00AE0BDA">
              <w:rPr>
                <w:rFonts w:ascii="Arial" w:hAnsi="Arial" w:cs="Arial"/>
                <w:sz w:val="20"/>
              </w:rPr>
              <w:t xml:space="preserve"> </w:t>
            </w:r>
          </w:p>
          <w:p w:rsidR="000E3D71" w:rsidRDefault="00E774DB" w:rsidP="00AE0BDA">
            <w:pPr>
              <w:spacing w:line="240" w:lineRule="exact"/>
              <w:contextualSpacing/>
              <w:rPr>
                <w:rFonts w:ascii="Arial" w:hAnsi="Arial" w:cs="Arial"/>
                <w:sz w:val="20"/>
              </w:rPr>
            </w:pPr>
            <w:r>
              <w:rPr>
                <w:rFonts w:ascii="Arial" w:hAnsi="Arial" w:cs="Arial"/>
                <w:sz w:val="20"/>
              </w:rPr>
              <w:t>Y</w:t>
            </w:r>
            <w:r w:rsidR="000E3D71">
              <w:rPr>
                <w:rFonts w:ascii="Arial" w:hAnsi="Arial" w:cs="Arial"/>
                <w:sz w:val="20"/>
              </w:rPr>
              <w:t>hteystietoluetteloita ei säännönmukaisesti luovuteta eteenpäin.</w:t>
            </w:r>
          </w:p>
          <w:p w:rsidR="000E3D71" w:rsidRDefault="000E3D71" w:rsidP="00AE0BDA">
            <w:pPr>
              <w:spacing w:line="240" w:lineRule="exact"/>
              <w:contextualSpacing/>
              <w:rPr>
                <w:rFonts w:ascii="Arial" w:hAnsi="Arial" w:cs="Arial"/>
                <w:sz w:val="20"/>
              </w:rPr>
            </w:pPr>
          </w:p>
          <w:p w:rsidR="00AE0BDA" w:rsidRPr="00AE0BDA" w:rsidRDefault="000E3D71" w:rsidP="00AE0BDA">
            <w:pPr>
              <w:spacing w:line="240" w:lineRule="exact"/>
              <w:contextualSpacing/>
              <w:rPr>
                <w:rFonts w:ascii="Arial" w:hAnsi="Arial" w:cs="Arial"/>
                <w:sz w:val="20"/>
              </w:rPr>
            </w:pPr>
            <w:r>
              <w:rPr>
                <w:rFonts w:ascii="Arial" w:hAnsi="Arial" w:cs="Arial"/>
                <w:sz w:val="20"/>
              </w:rPr>
              <w:t>Tapahtumien ja koulutusten järjestämisen yhteydessä sekä</w:t>
            </w:r>
            <w:r w:rsidR="00FB0B53">
              <w:rPr>
                <w:rFonts w:ascii="Arial" w:hAnsi="Arial" w:cs="Arial"/>
                <w:sz w:val="20"/>
              </w:rPr>
              <w:t xml:space="preserve"> muun</w:t>
            </w:r>
            <w:r>
              <w:rPr>
                <w:rFonts w:ascii="Arial" w:hAnsi="Arial" w:cs="Arial"/>
                <w:sz w:val="20"/>
              </w:rPr>
              <w:t xml:space="preserve"> </w:t>
            </w:r>
            <w:r w:rsidR="00E774DB">
              <w:rPr>
                <w:rFonts w:ascii="Arial" w:hAnsi="Arial" w:cs="Arial"/>
                <w:sz w:val="20"/>
              </w:rPr>
              <w:t>yhdistyksen</w:t>
            </w:r>
            <w:r>
              <w:rPr>
                <w:rFonts w:ascii="Arial" w:hAnsi="Arial" w:cs="Arial"/>
                <w:sz w:val="20"/>
              </w:rPr>
              <w:t xml:space="preserve"> </w:t>
            </w:r>
            <w:r w:rsidR="00FB0B53">
              <w:rPr>
                <w:rFonts w:ascii="Arial" w:hAnsi="Arial" w:cs="Arial"/>
                <w:sz w:val="20"/>
              </w:rPr>
              <w:t>tarkoituksen mukaisen</w:t>
            </w:r>
            <w:r>
              <w:rPr>
                <w:rFonts w:ascii="Arial" w:hAnsi="Arial" w:cs="Arial"/>
                <w:sz w:val="20"/>
              </w:rPr>
              <w:t xml:space="preserve"> toiminnan toteuttamiseksi käsiteltäviä henkilötietoja voidaan luovuttaa:</w:t>
            </w:r>
          </w:p>
          <w:p w:rsidR="00AE0BDA" w:rsidRPr="00AE0BDA" w:rsidRDefault="000E3D71" w:rsidP="00AE0BDA">
            <w:pPr>
              <w:pStyle w:val="Luettelokappale"/>
              <w:numPr>
                <w:ilvl w:val="0"/>
                <w:numId w:val="6"/>
              </w:numPr>
              <w:spacing w:line="240" w:lineRule="exact"/>
              <w:rPr>
                <w:rFonts w:ascii="Arial" w:hAnsi="Arial" w:cs="Arial"/>
                <w:sz w:val="20"/>
              </w:rPr>
            </w:pPr>
            <w:r>
              <w:rPr>
                <w:rFonts w:ascii="Arial" w:hAnsi="Arial" w:cs="Arial"/>
                <w:sz w:val="20"/>
              </w:rPr>
              <w:t>aktiviteettiryhmien vetäjille</w:t>
            </w:r>
          </w:p>
          <w:p w:rsidR="00AE0BDA" w:rsidRDefault="00AE0BDA" w:rsidP="00AE0BDA">
            <w:pPr>
              <w:pStyle w:val="Luettelokappale"/>
              <w:numPr>
                <w:ilvl w:val="0"/>
                <w:numId w:val="6"/>
              </w:numPr>
              <w:spacing w:line="240" w:lineRule="exact"/>
              <w:rPr>
                <w:rFonts w:ascii="Arial" w:hAnsi="Arial" w:cs="Arial"/>
                <w:sz w:val="20"/>
              </w:rPr>
            </w:pPr>
            <w:r w:rsidRPr="00AE0BDA">
              <w:rPr>
                <w:rFonts w:ascii="Arial" w:hAnsi="Arial" w:cs="Arial"/>
                <w:sz w:val="20"/>
              </w:rPr>
              <w:t>ak</w:t>
            </w:r>
            <w:r w:rsidR="000E3D71">
              <w:rPr>
                <w:rFonts w:ascii="Arial" w:hAnsi="Arial" w:cs="Arial"/>
                <w:sz w:val="20"/>
              </w:rPr>
              <w:t>tiviteettipalvelujen tarjoajille</w:t>
            </w:r>
          </w:p>
          <w:p w:rsidR="000E3D71" w:rsidRPr="00AE0BDA" w:rsidRDefault="000E3D71" w:rsidP="00AE0BDA">
            <w:pPr>
              <w:pStyle w:val="Luettelokappale"/>
              <w:numPr>
                <w:ilvl w:val="0"/>
                <w:numId w:val="6"/>
              </w:numPr>
              <w:spacing w:line="240" w:lineRule="exact"/>
              <w:rPr>
                <w:rFonts w:ascii="Arial" w:hAnsi="Arial" w:cs="Arial"/>
                <w:sz w:val="20"/>
              </w:rPr>
            </w:pPr>
            <w:r>
              <w:rPr>
                <w:rFonts w:ascii="Arial" w:hAnsi="Arial" w:cs="Arial"/>
                <w:sz w:val="20"/>
              </w:rPr>
              <w:t>koulutusten järjestäjille</w:t>
            </w:r>
          </w:p>
          <w:p w:rsidR="00AE0BDA" w:rsidRPr="00AE0BDA" w:rsidRDefault="000E3D71" w:rsidP="00AE0BDA">
            <w:pPr>
              <w:pStyle w:val="Luettelokappale"/>
              <w:numPr>
                <w:ilvl w:val="0"/>
                <w:numId w:val="6"/>
              </w:numPr>
              <w:spacing w:line="240" w:lineRule="exact"/>
              <w:rPr>
                <w:rFonts w:ascii="Arial" w:hAnsi="Arial" w:cs="Arial"/>
                <w:sz w:val="20"/>
              </w:rPr>
            </w:pPr>
            <w:r>
              <w:rPr>
                <w:rFonts w:ascii="Arial" w:hAnsi="Arial" w:cs="Arial"/>
                <w:sz w:val="20"/>
              </w:rPr>
              <w:t>matkanjärjestäjille</w:t>
            </w:r>
          </w:p>
          <w:p w:rsidR="000E3D71" w:rsidRDefault="000E3D71" w:rsidP="00AE0BDA">
            <w:pPr>
              <w:pStyle w:val="Luettelokappale"/>
              <w:numPr>
                <w:ilvl w:val="0"/>
                <w:numId w:val="6"/>
              </w:numPr>
              <w:spacing w:line="240" w:lineRule="exact"/>
              <w:rPr>
                <w:rFonts w:ascii="Arial" w:hAnsi="Arial" w:cs="Arial"/>
                <w:sz w:val="20"/>
              </w:rPr>
            </w:pPr>
            <w:r>
              <w:rPr>
                <w:rFonts w:ascii="Arial" w:hAnsi="Arial" w:cs="Arial"/>
                <w:sz w:val="20"/>
              </w:rPr>
              <w:t>tapahtumapaikan edustajille</w:t>
            </w:r>
          </w:p>
          <w:p w:rsidR="00BE7F44" w:rsidRDefault="000E3D71" w:rsidP="00AE0BDA">
            <w:pPr>
              <w:pStyle w:val="Luettelokappale"/>
              <w:numPr>
                <w:ilvl w:val="0"/>
                <w:numId w:val="6"/>
              </w:numPr>
              <w:spacing w:line="240" w:lineRule="exact"/>
              <w:rPr>
                <w:rFonts w:ascii="Arial" w:hAnsi="Arial" w:cs="Arial"/>
                <w:sz w:val="20"/>
              </w:rPr>
            </w:pPr>
            <w:r>
              <w:rPr>
                <w:rFonts w:ascii="Arial" w:hAnsi="Arial" w:cs="Arial"/>
                <w:sz w:val="20"/>
              </w:rPr>
              <w:t>tapahtuman yhteydessä majoitus- ja ravitsemuspalveluiden toteuttajille</w:t>
            </w:r>
          </w:p>
          <w:p w:rsidR="00AE0BDA" w:rsidRPr="00C70BE8" w:rsidRDefault="00BE7F44" w:rsidP="00AE0BDA">
            <w:pPr>
              <w:pStyle w:val="Luettelokappale"/>
              <w:numPr>
                <w:ilvl w:val="0"/>
                <w:numId w:val="6"/>
              </w:numPr>
              <w:spacing w:line="240" w:lineRule="exact"/>
              <w:rPr>
                <w:rFonts w:ascii="Arial" w:hAnsi="Arial" w:cs="Arial"/>
                <w:sz w:val="20"/>
              </w:rPr>
            </w:pPr>
            <w:r w:rsidRPr="00C70BE8">
              <w:rPr>
                <w:rFonts w:ascii="Arial" w:hAnsi="Arial" w:cs="Arial"/>
                <w:sz w:val="20"/>
              </w:rPr>
              <w:t>muulle tapahtuman yhteistyötaholle</w:t>
            </w:r>
            <w:r w:rsidR="00AE0BDA" w:rsidRPr="00C70BE8">
              <w:rPr>
                <w:rFonts w:ascii="Arial" w:hAnsi="Arial" w:cs="Arial"/>
                <w:sz w:val="20"/>
              </w:rPr>
              <w:t>.</w:t>
            </w:r>
          </w:p>
          <w:p w:rsidR="000E3D71" w:rsidRPr="00C70BE8" w:rsidRDefault="000E3D71" w:rsidP="00C70BE8">
            <w:pPr>
              <w:spacing w:line="240" w:lineRule="exact"/>
              <w:rPr>
                <w:rFonts w:ascii="Arial" w:hAnsi="Arial" w:cs="Arial"/>
                <w:sz w:val="20"/>
              </w:rPr>
            </w:pPr>
          </w:p>
        </w:tc>
      </w:tr>
      <w:tr w:rsidR="001675CD" w:rsidTr="001675CD">
        <w:tc>
          <w:tcPr>
            <w:tcW w:w="1413" w:type="dxa"/>
          </w:tcPr>
          <w:p w:rsidR="001675CD" w:rsidRDefault="00562950" w:rsidP="00FE5787">
            <w:pPr>
              <w:spacing w:line="240" w:lineRule="exact"/>
              <w:contextualSpacing/>
              <w:rPr>
                <w:rFonts w:ascii="Arial" w:hAnsi="Arial" w:cs="Arial"/>
                <w:b/>
                <w:sz w:val="20"/>
              </w:rPr>
            </w:pPr>
            <w:r>
              <w:rPr>
                <w:rFonts w:ascii="Arial" w:hAnsi="Arial" w:cs="Arial"/>
                <w:b/>
                <w:sz w:val="20"/>
              </w:rPr>
              <w:t>8</w:t>
            </w:r>
          </w:p>
          <w:p w:rsidR="00562950" w:rsidRDefault="00562950" w:rsidP="00FE5787">
            <w:pPr>
              <w:spacing w:line="240" w:lineRule="exact"/>
              <w:contextualSpacing/>
              <w:rPr>
                <w:rFonts w:ascii="Arial" w:hAnsi="Arial" w:cs="Arial"/>
                <w:b/>
                <w:sz w:val="20"/>
              </w:rPr>
            </w:pPr>
            <w:r>
              <w:rPr>
                <w:rFonts w:ascii="Arial" w:hAnsi="Arial" w:cs="Arial"/>
                <w:b/>
                <w:sz w:val="20"/>
              </w:rPr>
              <w:t xml:space="preserve">Tietojen siirrot </w:t>
            </w:r>
            <w:r>
              <w:rPr>
                <w:rFonts w:ascii="Arial" w:hAnsi="Arial" w:cs="Arial"/>
                <w:b/>
                <w:sz w:val="20"/>
              </w:rPr>
              <w:lastRenderedPageBreak/>
              <w:t>EU:n tai ETA:n ulkopuolelle</w:t>
            </w:r>
          </w:p>
        </w:tc>
        <w:tc>
          <w:tcPr>
            <w:tcW w:w="8783" w:type="dxa"/>
          </w:tcPr>
          <w:p w:rsidR="000E3D71" w:rsidRDefault="000E3D71" w:rsidP="00FE5787">
            <w:pPr>
              <w:spacing w:line="240" w:lineRule="exact"/>
              <w:contextualSpacing/>
              <w:rPr>
                <w:rFonts w:ascii="Arial" w:hAnsi="Arial" w:cs="Arial"/>
                <w:sz w:val="20"/>
              </w:rPr>
            </w:pPr>
          </w:p>
          <w:p w:rsidR="00C116DA" w:rsidRPr="00C116DA" w:rsidRDefault="00C116DA" w:rsidP="00FE5787">
            <w:pPr>
              <w:spacing w:line="240" w:lineRule="exact"/>
              <w:contextualSpacing/>
              <w:rPr>
                <w:rFonts w:ascii="Arial" w:hAnsi="Arial" w:cs="Arial"/>
                <w:sz w:val="20"/>
              </w:rPr>
            </w:pPr>
            <w:r>
              <w:rPr>
                <w:rFonts w:ascii="Arial" w:hAnsi="Arial" w:cs="Arial"/>
                <w:sz w:val="20"/>
              </w:rPr>
              <w:t>Rekisterissä olevia henkilötietoja ei siirretä Euroopan Unionin ulkopuolelle.</w:t>
            </w:r>
          </w:p>
        </w:tc>
      </w:tr>
      <w:tr w:rsidR="001675CD" w:rsidTr="001675CD">
        <w:tc>
          <w:tcPr>
            <w:tcW w:w="1413" w:type="dxa"/>
          </w:tcPr>
          <w:p w:rsidR="001675CD" w:rsidRDefault="00562950" w:rsidP="00FE5787">
            <w:pPr>
              <w:spacing w:line="240" w:lineRule="exact"/>
              <w:contextualSpacing/>
              <w:rPr>
                <w:rFonts w:ascii="Arial" w:hAnsi="Arial" w:cs="Arial"/>
                <w:b/>
                <w:sz w:val="20"/>
              </w:rPr>
            </w:pPr>
            <w:r>
              <w:rPr>
                <w:rFonts w:ascii="Arial" w:hAnsi="Arial" w:cs="Arial"/>
                <w:b/>
                <w:sz w:val="20"/>
              </w:rPr>
              <w:lastRenderedPageBreak/>
              <w:t>9</w:t>
            </w:r>
          </w:p>
          <w:p w:rsidR="00562950" w:rsidRDefault="00562950" w:rsidP="00FE5787">
            <w:pPr>
              <w:spacing w:line="240" w:lineRule="exact"/>
              <w:contextualSpacing/>
              <w:rPr>
                <w:rFonts w:ascii="Arial" w:hAnsi="Arial" w:cs="Arial"/>
                <w:b/>
                <w:sz w:val="20"/>
              </w:rPr>
            </w:pPr>
            <w:r>
              <w:rPr>
                <w:rFonts w:ascii="Arial" w:hAnsi="Arial" w:cs="Arial"/>
                <w:b/>
                <w:sz w:val="20"/>
              </w:rPr>
              <w:t>Rekisterin suojauksen periaatteet</w:t>
            </w:r>
          </w:p>
        </w:tc>
        <w:tc>
          <w:tcPr>
            <w:tcW w:w="8783" w:type="dxa"/>
          </w:tcPr>
          <w:p w:rsidR="007653EA" w:rsidRPr="00A87A5D" w:rsidRDefault="007653EA" w:rsidP="00FE5787">
            <w:pPr>
              <w:spacing w:line="240" w:lineRule="exact"/>
              <w:contextualSpacing/>
              <w:rPr>
                <w:rFonts w:ascii="Arial" w:hAnsi="Arial" w:cs="Arial"/>
                <w:sz w:val="20"/>
              </w:rPr>
            </w:pPr>
          </w:p>
          <w:p w:rsidR="007653EA" w:rsidRDefault="007653EA" w:rsidP="00A87A5D">
            <w:pPr>
              <w:spacing w:line="240" w:lineRule="exact"/>
              <w:contextualSpacing/>
              <w:rPr>
                <w:rFonts w:ascii="Arial" w:hAnsi="Arial" w:cs="Arial"/>
                <w:sz w:val="20"/>
              </w:rPr>
            </w:pPr>
            <w:r w:rsidRPr="00A87A5D">
              <w:rPr>
                <w:rFonts w:ascii="Arial" w:hAnsi="Arial" w:cs="Arial"/>
                <w:sz w:val="20"/>
              </w:rPr>
              <w:t xml:space="preserve">Sähköinen rekisteri </w:t>
            </w:r>
            <w:r w:rsidR="00E774DB">
              <w:rPr>
                <w:rFonts w:ascii="Arial" w:hAnsi="Arial" w:cs="Arial"/>
                <w:sz w:val="20"/>
              </w:rPr>
              <w:t xml:space="preserve">(Kilta) </w:t>
            </w:r>
            <w:r w:rsidRPr="00A87A5D">
              <w:rPr>
                <w:rFonts w:ascii="Arial" w:hAnsi="Arial" w:cs="Arial"/>
                <w:sz w:val="20"/>
              </w:rPr>
              <w:t>on suojattu ulkopuoliselta käytöltä ja tietojen käyttöä valvotaan. Järjestelmään on rajattu pääsy vain sellaisilla henkilöillä, jotka tarvitsevat kyseisiä tietoja työtehtäviensä hoitamiseksi. Pääsy tiedostoihin on suojattu normaaleilla tietoturvamenettelyillä käyttöoikeuksineen, salasanoineen ja palomuureineen.</w:t>
            </w:r>
          </w:p>
          <w:p w:rsidR="00E774DB" w:rsidRPr="00C70BE8" w:rsidRDefault="00E774DB" w:rsidP="00A87A5D">
            <w:pPr>
              <w:spacing w:line="240" w:lineRule="exact"/>
              <w:contextualSpacing/>
              <w:rPr>
                <w:rFonts w:ascii="Arial" w:hAnsi="Arial" w:cs="Arial"/>
                <w:sz w:val="20"/>
              </w:rPr>
            </w:pPr>
          </w:p>
        </w:tc>
      </w:tr>
      <w:tr w:rsidR="001675CD" w:rsidTr="001675CD">
        <w:tc>
          <w:tcPr>
            <w:tcW w:w="1413" w:type="dxa"/>
          </w:tcPr>
          <w:p w:rsidR="001675CD" w:rsidRDefault="000B2A30" w:rsidP="00FE5787">
            <w:pPr>
              <w:spacing w:line="240" w:lineRule="exact"/>
              <w:contextualSpacing/>
              <w:rPr>
                <w:rFonts w:ascii="Arial" w:hAnsi="Arial" w:cs="Arial"/>
                <w:b/>
                <w:sz w:val="20"/>
              </w:rPr>
            </w:pPr>
            <w:r>
              <w:rPr>
                <w:rFonts w:ascii="Arial" w:hAnsi="Arial" w:cs="Arial"/>
                <w:b/>
                <w:sz w:val="20"/>
              </w:rPr>
              <w:t>10</w:t>
            </w:r>
          </w:p>
          <w:p w:rsidR="000B2A30" w:rsidRDefault="000B2A30" w:rsidP="00FE5787">
            <w:pPr>
              <w:spacing w:line="240" w:lineRule="exact"/>
              <w:contextualSpacing/>
              <w:rPr>
                <w:rFonts w:ascii="Arial" w:hAnsi="Arial" w:cs="Arial"/>
                <w:b/>
                <w:sz w:val="20"/>
              </w:rPr>
            </w:pPr>
            <w:r>
              <w:rPr>
                <w:rFonts w:ascii="Arial" w:hAnsi="Arial" w:cs="Arial"/>
                <w:b/>
                <w:sz w:val="20"/>
              </w:rPr>
              <w:t>Tarkastus-oikeus</w:t>
            </w:r>
          </w:p>
        </w:tc>
        <w:tc>
          <w:tcPr>
            <w:tcW w:w="8783" w:type="dxa"/>
          </w:tcPr>
          <w:p w:rsidR="00715405" w:rsidRDefault="00715405" w:rsidP="004C2F74">
            <w:pPr>
              <w:spacing w:line="240" w:lineRule="exact"/>
              <w:contextualSpacing/>
              <w:rPr>
                <w:rFonts w:ascii="Arial" w:hAnsi="Arial" w:cs="Arial"/>
                <w:sz w:val="20"/>
              </w:rPr>
            </w:pPr>
            <w:r>
              <w:rPr>
                <w:rFonts w:ascii="Arial" w:hAnsi="Arial" w:cs="Arial"/>
                <w:bCs/>
                <w:sz w:val="20"/>
              </w:rPr>
              <w:t>Kilta-rekisterin jäsenen oma rekisteri tulee käyttöön syksyllä 2020. Tällöin jäsen voi tarkastaa ja päivittää omat yhteystietonsa, sekä nähdä jäsenmaksunsa suoritukset.</w:t>
            </w:r>
          </w:p>
          <w:p w:rsidR="00715405" w:rsidRDefault="00715405" w:rsidP="004C2F74">
            <w:pPr>
              <w:spacing w:line="240" w:lineRule="exact"/>
              <w:contextualSpacing/>
              <w:rPr>
                <w:rFonts w:ascii="Arial" w:hAnsi="Arial" w:cs="Arial"/>
                <w:sz w:val="20"/>
              </w:rPr>
            </w:pPr>
          </w:p>
          <w:p w:rsidR="004C2F74" w:rsidRPr="004E637D" w:rsidRDefault="004C2F74" w:rsidP="004C2F74">
            <w:pPr>
              <w:spacing w:line="240" w:lineRule="exact"/>
              <w:contextualSpacing/>
              <w:rPr>
                <w:rFonts w:ascii="Arial" w:hAnsi="Arial" w:cs="Arial"/>
                <w:sz w:val="20"/>
              </w:rPr>
            </w:pPr>
            <w:r w:rsidRPr="004E637D">
              <w:rPr>
                <w:rFonts w:ascii="Arial" w:hAnsi="Arial" w:cs="Arial"/>
                <w:sz w:val="20"/>
              </w:rPr>
              <w:t>Rekisteröity henkilö tai hänen valtuuttamansa edustaja voi tarkastaa, mitä tietoja henkilöstä on merkitty henkilörekisteriin, tai ettei rekisterissä ole häntä koskevia tietoja. Tiedot voi maksutta tarkastaa kerran vuodessa. Henkilön tiedot voidaan tarkastaa ainoastaan niiden rekisteriin merkittyjen tietojen osalta, jotka on ilmoitettu henkilörekisteriin 1.1.2010 tai sen jälkeen.</w:t>
            </w:r>
          </w:p>
          <w:p w:rsidR="004C2F74" w:rsidRPr="004E637D" w:rsidRDefault="004C2F74" w:rsidP="004C2F74">
            <w:pPr>
              <w:spacing w:line="240" w:lineRule="exact"/>
              <w:contextualSpacing/>
              <w:rPr>
                <w:rFonts w:ascii="Arial" w:hAnsi="Arial" w:cs="Arial"/>
                <w:sz w:val="20"/>
              </w:rPr>
            </w:pPr>
          </w:p>
          <w:p w:rsidR="00CE0D78" w:rsidRPr="007653EA" w:rsidRDefault="004C2F74" w:rsidP="00FE5787">
            <w:pPr>
              <w:spacing w:line="240" w:lineRule="exact"/>
              <w:contextualSpacing/>
              <w:rPr>
                <w:rFonts w:ascii="Arial" w:hAnsi="Arial" w:cs="Arial"/>
                <w:sz w:val="20"/>
              </w:rPr>
            </w:pPr>
            <w:r w:rsidRPr="004E637D">
              <w:rPr>
                <w:rFonts w:ascii="Arial" w:hAnsi="Arial" w:cs="Arial"/>
                <w:sz w:val="20"/>
              </w:rPr>
              <w:t>Tarkastuspyyntö on esitettävä kirjallisesti rekisterinpitäjälle ja se on omakätisesti tai valtuutetun allekirjoitettava. Pyynnössä on kerrottava henkilön nimi ja syntymäaika. Tiedot tulostetaan paperille ja annetaan asiakkaalle tai toimitetaan postitse asiakkaan ilmoittamaan osoitteeseen.</w:t>
            </w:r>
            <w:r>
              <w:rPr>
                <w:rFonts w:ascii="Arial" w:hAnsi="Arial" w:cs="Arial"/>
                <w:sz w:val="20"/>
              </w:rPr>
              <w:t xml:space="preserve"> Kirjallinen lomake on saatavilla rekisterinpitäjältä.</w:t>
            </w:r>
          </w:p>
        </w:tc>
      </w:tr>
      <w:tr w:rsidR="001675CD" w:rsidTr="001675CD">
        <w:tc>
          <w:tcPr>
            <w:tcW w:w="1413" w:type="dxa"/>
          </w:tcPr>
          <w:p w:rsidR="001675CD" w:rsidRDefault="000B2A30" w:rsidP="00FE5787">
            <w:pPr>
              <w:spacing w:line="240" w:lineRule="exact"/>
              <w:contextualSpacing/>
              <w:rPr>
                <w:rFonts w:ascii="Arial" w:hAnsi="Arial" w:cs="Arial"/>
                <w:b/>
                <w:sz w:val="20"/>
              </w:rPr>
            </w:pPr>
            <w:r>
              <w:rPr>
                <w:rFonts w:ascii="Arial" w:hAnsi="Arial" w:cs="Arial"/>
                <w:b/>
                <w:sz w:val="20"/>
              </w:rPr>
              <w:t>11</w:t>
            </w:r>
          </w:p>
          <w:p w:rsidR="000B2A30" w:rsidRDefault="000B2A30" w:rsidP="00FE5787">
            <w:pPr>
              <w:spacing w:line="240" w:lineRule="exact"/>
              <w:contextualSpacing/>
              <w:rPr>
                <w:rFonts w:ascii="Arial" w:hAnsi="Arial" w:cs="Arial"/>
                <w:b/>
                <w:sz w:val="20"/>
              </w:rPr>
            </w:pPr>
            <w:r>
              <w:rPr>
                <w:rFonts w:ascii="Arial" w:hAnsi="Arial" w:cs="Arial"/>
                <w:b/>
                <w:sz w:val="20"/>
              </w:rPr>
              <w:t>Oikeus vaatia tiedon korjaamista</w:t>
            </w:r>
          </w:p>
        </w:tc>
        <w:tc>
          <w:tcPr>
            <w:tcW w:w="8783" w:type="dxa"/>
          </w:tcPr>
          <w:p w:rsidR="001675CD" w:rsidRDefault="001675CD" w:rsidP="00FE5787">
            <w:pPr>
              <w:spacing w:line="240" w:lineRule="exact"/>
              <w:contextualSpacing/>
              <w:rPr>
                <w:rFonts w:ascii="Arial" w:hAnsi="Arial" w:cs="Arial"/>
                <w:b/>
                <w:sz w:val="20"/>
              </w:rPr>
            </w:pPr>
          </w:p>
          <w:p w:rsidR="00D5198B" w:rsidRPr="00CE0D78" w:rsidRDefault="00BE7F44" w:rsidP="00FE5787">
            <w:pPr>
              <w:spacing w:line="240" w:lineRule="exact"/>
              <w:contextualSpacing/>
              <w:rPr>
                <w:rFonts w:ascii="Arial" w:hAnsi="Arial" w:cs="Arial"/>
                <w:sz w:val="20"/>
              </w:rPr>
            </w:pPr>
            <w:r w:rsidRPr="004E637D">
              <w:rPr>
                <w:rFonts w:ascii="Arial" w:hAnsi="Arial" w:cs="Arial"/>
                <w:sz w:val="20"/>
              </w:rPr>
              <w:t>Rekisterinpitäjän on ilman aiheetonta viivytystä oma-aloitteisesti tai rekisteröidyn henkilön vaatimuksesta oikaistava, poistettava tai täydennettävä rekisterissä oleva, käsittelyn tarkoituksen kannalta virheellinen, tarpeeton, puutteellinen tai vanhentunut henkilötieto.</w:t>
            </w:r>
            <w:r>
              <w:rPr>
                <w:rFonts w:ascii="Arial" w:hAnsi="Arial" w:cs="Arial"/>
                <w:sz w:val="20"/>
              </w:rPr>
              <w:t xml:space="preserve"> </w:t>
            </w:r>
          </w:p>
        </w:tc>
      </w:tr>
      <w:tr w:rsidR="001675CD" w:rsidTr="001675CD">
        <w:tc>
          <w:tcPr>
            <w:tcW w:w="1413" w:type="dxa"/>
          </w:tcPr>
          <w:p w:rsidR="001675CD" w:rsidRDefault="000B2A30" w:rsidP="00FE5787">
            <w:pPr>
              <w:spacing w:line="240" w:lineRule="exact"/>
              <w:contextualSpacing/>
              <w:rPr>
                <w:rFonts w:ascii="Arial" w:hAnsi="Arial" w:cs="Arial"/>
                <w:b/>
                <w:sz w:val="20"/>
              </w:rPr>
            </w:pPr>
            <w:r>
              <w:rPr>
                <w:rFonts w:ascii="Arial" w:hAnsi="Arial" w:cs="Arial"/>
                <w:b/>
                <w:sz w:val="20"/>
              </w:rPr>
              <w:t>12</w:t>
            </w:r>
          </w:p>
          <w:p w:rsidR="000B2A30" w:rsidRDefault="000B2A30" w:rsidP="00FE5787">
            <w:pPr>
              <w:spacing w:line="240" w:lineRule="exact"/>
              <w:contextualSpacing/>
              <w:rPr>
                <w:rFonts w:ascii="Arial" w:hAnsi="Arial" w:cs="Arial"/>
                <w:b/>
                <w:sz w:val="20"/>
              </w:rPr>
            </w:pPr>
            <w:r>
              <w:rPr>
                <w:rFonts w:ascii="Arial" w:hAnsi="Arial" w:cs="Arial"/>
                <w:b/>
                <w:sz w:val="20"/>
              </w:rPr>
              <w:t>Muut henkilö-tietojen käsittelyyn liittyvät oikeudet</w:t>
            </w:r>
          </w:p>
        </w:tc>
        <w:tc>
          <w:tcPr>
            <w:tcW w:w="8783" w:type="dxa"/>
          </w:tcPr>
          <w:p w:rsidR="001675CD" w:rsidRPr="00D5198B" w:rsidRDefault="001675CD" w:rsidP="00FE5787">
            <w:pPr>
              <w:spacing w:line="240" w:lineRule="exact"/>
              <w:contextualSpacing/>
              <w:rPr>
                <w:rFonts w:ascii="Arial" w:hAnsi="Arial" w:cs="Arial"/>
                <w:b/>
                <w:color w:val="FF0000"/>
                <w:sz w:val="20"/>
              </w:rPr>
            </w:pPr>
          </w:p>
          <w:p w:rsidR="00BE7F44" w:rsidRPr="00177DE9" w:rsidRDefault="00BE7F44" w:rsidP="00BE7F44">
            <w:pPr>
              <w:spacing w:line="240" w:lineRule="exact"/>
              <w:contextualSpacing/>
              <w:rPr>
                <w:rFonts w:ascii="Arial" w:hAnsi="Arial" w:cs="Arial"/>
                <w:sz w:val="20"/>
              </w:rPr>
            </w:pPr>
            <w:r w:rsidRPr="00177DE9">
              <w:rPr>
                <w:rFonts w:ascii="Arial" w:hAnsi="Arial" w:cs="Arial"/>
                <w:sz w:val="20"/>
              </w:rPr>
              <w:t>Rekisteröidyllä on oikeus koska tahansa vastustaa henkilötietojensa käsittelyä suoramarkkinointitarkoit</w:t>
            </w:r>
            <w:r>
              <w:rPr>
                <w:rFonts w:ascii="Arial" w:hAnsi="Arial" w:cs="Arial"/>
                <w:sz w:val="20"/>
              </w:rPr>
              <w:t>uksiin. Rekisteröity voi antaa Reumaliiton</w:t>
            </w:r>
            <w:r w:rsidRPr="00177DE9">
              <w:rPr>
                <w:rFonts w:ascii="Arial" w:hAnsi="Arial" w:cs="Arial"/>
                <w:sz w:val="20"/>
              </w:rPr>
              <w:t xml:space="preserve"> </w:t>
            </w:r>
            <w:proofErr w:type="gramStart"/>
            <w:r w:rsidRPr="00177DE9">
              <w:rPr>
                <w:rFonts w:ascii="Arial" w:hAnsi="Arial" w:cs="Arial"/>
                <w:sz w:val="20"/>
              </w:rPr>
              <w:t>kanavakohtaisia suoramarkkinointia</w:t>
            </w:r>
            <w:proofErr w:type="gramEnd"/>
            <w:r w:rsidRPr="00177DE9">
              <w:rPr>
                <w:rFonts w:ascii="Arial" w:hAnsi="Arial" w:cs="Arial"/>
                <w:sz w:val="20"/>
              </w:rPr>
              <w:t xml:space="preserve"> koskevia suostumuksia ja kieltoja (esimerkiksi kieltää sähköpostitse lähetettävät markkinointiviestit). </w:t>
            </w:r>
          </w:p>
          <w:p w:rsidR="00BE7F44" w:rsidRPr="00177DE9" w:rsidRDefault="00BE7F44" w:rsidP="00BE7F44">
            <w:pPr>
              <w:spacing w:line="240" w:lineRule="exact"/>
              <w:contextualSpacing/>
              <w:rPr>
                <w:rFonts w:ascii="Arial" w:hAnsi="Arial" w:cs="Arial"/>
                <w:sz w:val="20"/>
              </w:rPr>
            </w:pPr>
          </w:p>
          <w:p w:rsidR="00BE7F44" w:rsidRPr="00177DE9" w:rsidRDefault="00BE7F44" w:rsidP="00BE7F44">
            <w:pPr>
              <w:spacing w:line="240" w:lineRule="exact"/>
              <w:contextualSpacing/>
              <w:rPr>
                <w:rFonts w:ascii="Arial" w:hAnsi="Arial" w:cs="Arial"/>
                <w:sz w:val="20"/>
              </w:rPr>
            </w:pPr>
            <w:r w:rsidRPr="00177DE9">
              <w:rPr>
                <w:rFonts w:ascii="Arial" w:hAnsi="Arial" w:cs="Arial"/>
                <w:sz w:val="20"/>
              </w:rPr>
              <w:t>Lisäksi rekisteröidyllä on lähtökohtaisesti oikeus sov</w:t>
            </w:r>
            <w:r>
              <w:rPr>
                <w:rFonts w:ascii="Arial" w:hAnsi="Arial" w:cs="Arial"/>
                <w:sz w:val="20"/>
              </w:rPr>
              <w:t xml:space="preserve">eltuvan tietosuojalainsäädännön </w:t>
            </w:r>
            <w:r w:rsidRPr="00177DE9">
              <w:rPr>
                <w:rFonts w:ascii="Arial" w:hAnsi="Arial" w:cs="Arial"/>
                <w:sz w:val="20"/>
              </w:rPr>
              <w:t>mukaisesti milloin tahansa:</w:t>
            </w:r>
          </w:p>
          <w:p w:rsidR="00BE7F44" w:rsidRPr="00177DE9" w:rsidRDefault="00BE7F44" w:rsidP="00BE7F44">
            <w:pPr>
              <w:pStyle w:val="Luettelokappale"/>
              <w:numPr>
                <w:ilvl w:val="0"/>
                <w:numId w:val="4"/>
              </w:numPr>
              <w:spacing w:line="240" w:lineRule="exact"/>
              <w:rPr>
                <w:rFonts w:ascii="Arial" w:hAnsi="Arial" w:cs="Arial"/>
                <w:sz w:val="20"/>
              </w:rPr>
            </w:pPr>
            <w:r w:rsidRPr="00177DE9">
              <w:rPr>
                <w:rFonts w:ascii="Arial" w:hAnsi="Arial" w:cs="Arial"/>
                <w:sz w:val="20"/>
              </w:rPr>
              <w:t>saada tieto</w:t>
            </w:r>
            <w:r>
              <w:rPr>
                <w:rFonts w:ascii="Arial" w:hAnsi="Arial" w:cs="Arial"/>
                <w:sz w:val="20"/>
              </w:rPr>
              <w:t xml:space="preserve"> henkilötietojensa käsittelystä</w:t>
            </w:r>
          </w:p>
          <w:p w:rsidR="00BE7F44" w:rsidRPr="00177DE9" w:rsidRDefault="00BE7F44" w:rsidP="00BE7F44">
            <w:pPr>
              <w:pStyle w:val="Luettelokappale"/>
              <w:numPr>
                <w:ilvl w:val="0"/>
                <w:numId w:val="4"/>
              </w:numPr>
              <w:spacing w:line="240" w:lineRule="exact"/>
              <w:rPr>
                <w:rFonts w:ascii="Arial" w:hAnsi="Arial" w:cs="Arial"/>
                <w:sz w:val="20"/>
              </w:rPr>
            </w:pPr>
            <w:r w:rsidRPr="00177DE9">
              <w:rPr>
                <w:rFonts w:ascii="Arial" w:hAnsi="Arial" w:cs="Arial"/>
                <w:sz w:val="20"/>
              </w:rPr>
              <w:t>saada pääsy omiin tietoihinsa</w:t>
            </w:r>
            <w:r>
              <w:rPr>
                <w:rFonts w:ascii="Arial" w:hAnsi="Arial" w:cs="Arial"/>
                <w:sz w:val="20"/>
              </w:rPr>
              <w:t xml:space="preserve"> ja tarkastaa itseään koskevat y</w:t>
            </w:r>
            <w:r w:rsidRPr="00177DE9">
              <w:rPr>
                <w:rFonts w:ascii="Arial" w:hAnsi="Arial" w:cs="Arial"/>
                <w:sz w:val="20"/>
              </w:rPr>
              <w:t>hdistyk</w:t>
            </w:r>
            <w:r>
              <w:rPr>
                <w:rFonts w:ascii="Arial" w:hAnsi="Arial" w:cs="Arial"/>
                <w:sz w:val="20"/>
              </w:rPr>
              <w:t>sen käsittelemät henkilötiedot</w:t>
            </w:r>
          </w:p>
          <w:p w:rsidR="00BE7F44" w:rsidRPr="00177DE9" w:rsidRDefault="00BE7F44" w:rsidP="00BE7F44">
            <w:pPr>
              <w:pStyle w:val="Luettelokappale"/>
              <w:numPr>
                <w:ilvl w:val="0"/>
                <w:numId w:val="4"/>
              </w:numPr>
              <w:spacing w:line="240" w:lineRule="exact"/>
              <w:rPr>
                <w:rFonts w:ascii="Arial" w:hAnsi="Arial" w:cs="Arial"/>
                <w:sz w:val="20"/>
              </w:rPr>
            </w:pPr>
            <w:r w:rsidRPr="00177DE9">
              <w:rPr>
                <w:rFonts w:ascii="Arial" w:hAnsi="Arial" w:cs="Arial"/>
                <w:sz w:val="20"/>
              </w:rPr>
              <w:t>vaatia epätarkan ja virheellisen henkilötiedon oik</w:t>
            </w:r>
            <w:r>
              <w:rPr>
                <w:rFonts w:ascii="Arial" w:hAnsi="Arial" w:cs="Arial"/>
                <w:sz w:val="20"/>
              </w:rPr>
              <w:t>aisua ja tietojen täydentämistä</w:t>
            </w:r>
          </w:p>
          <w:p w:rsidR="00BE7F44" w:rsidRPr="00177DE9" w:rsidRDefault="00BE7F44" w:rsidP="00BE7F44">
            <w:pPr>
              <w:pStyle w:val="Luettelokappale"/>
              <w:numPr>
                <w:ilvl w:val="0"/>
                <w:numId w:val="4"/>
              </w:numPr>
              <w:spacing w:line="240" w:lineRule="exact"/>
              <w:rPr>
                <w:rFonts w:ascii="Arial" w:hAnsi="Arial" w:cs="Arial"/>
                <w:sz w:val="20"/>
              </w:rPr>
            </w:pPr>
            <w:r w:rsidRPr="00177DE9">
              <w:rPr>
                <w:rFonts w:ascii="Arial" w:hAnsi="Arial" w:cs="Arial"/>
                <w:sz w:val="20"/>
              </w:rPr>
              <w:t>vaati</w:t>
            </w:r>
            <w:r>
              <w:rPr>
                <w:rFonts w:ascii="Arial" w:hAnsi="Arial" w:cs="Arial"/>
                <w:sz w:val="20"/>
              </w:rPr>
              <w:t>a henkilötietojensa poistamista</w:t>
            </w:r>
          </w:p>
          <w:p w:rsidR="00BE7F44" w:rsidRPr="00177DE9" w:rsidRDefault="00BE7F44" w:rsidP="00BE7F44">
            <w:pPr>
              <w:pStyle w:val="Luettelokappale"/>
              <w:numPr>
                <w:ilvl w:val="0"/>
                <w:numId w:val="4"/>
              </w:numPr>
              <w:spacing w:line="240" w:lineRule="exact"/>
              <w:rPr>
                <w:rFonts w:ascii="Arial" w:hAnsi="Arial" w:cs="Arial"/>
                <w:sz w:val="20"/>
              </w:rPr>
            </w:pPr>
            <w:r w:rsidRPr="00177DE9">
              <w:rPr>
                <w:rFonts w:ascii="Arial" w:hAnsi="Arial" w:cs="Arial"/>
                <w:sz w:val="20"/>
              </w:rPr>
              <w:t>peruuttaa suostumuksensa ja vastustaa henkilötietojensa käsittelyä siltä osin kuin henkilötietojen käsittely perust</w:t>
            </w:r>
            <w:r>
              <w:rPr>
                <w:rFonts w:ascii="Arial" w:hAnsi="Arial" w:cs="Arial"/>
                <w:sz w:val="20"/>
              </w:rPr>
              <w:t>uu rekisteröidyn suostumukseen</w:t>
            </w:r>
          </w:p>
          <w:p w:rsidR="00BE7F44" w:rsidRPr="00177DE9" w:rsidRDefault="00BE7F44" w:rsidP="00BE7F44">
            <w:pPr>
              <w:pStyle w:val="Luettelokappale"/>
              <w:numPr>
                <w:ilvl w:val="0"/>
                <w:numId w:val="4"/>
              </w:numPr>
              <w:spacing w:line="240" w:lineRule="exact"/>
              <w:rPr>
                <w:rFonts w:ascii="Arial" w:hAnsi="Arial" w:cs="Arial"/>
                <w:sz w:val="20"/>
              </w:rPr>
            </w:pPr>
            <w:r w:rsidRPr="00177DE9">
              <w:rPr>
                <w:rFonts w:ascii="Arial" w:hAnsi="Arial" w:cs="Arial"/>
                <w:sz w:val="20"/>
              </w:rPr>
              <w:t>vastustaa henkilötietojensa käsittelyä henkilökohtaiseen erityiseen tilanteeseensa liittyvällä perusteella siltä osin kuin henkilötietojen käsittelyperusteen</w:t>
            </w:r>
            <w:r>
              <w:rPr>
                <w:rFonts w:ascii="Arial" w:hAnsi="Arial" w:cs="Arial"/>
                <w:sz w:val="20"/>
              </w:rPr>
              <w:t xml:space="preserve">a on </w:t>
            </w:r>
            <w:r w:rsidR="00E774DB">
              <w:rPr>
                <w:rFonts w:ascii="Arial" w:hAnsi="Arial" w:cs="Arial"/>
                <w:sz w:val="20"/>
              </w:rPr>
              <w:t>yhdistyksen</w:t>
            </w:r>
            <w:r>
              <w:rPr>
                <w:rFonts w:ascii="Arial" w:hAnsi="Arial" w:cs="Arial"/>
                <w:sz w:val="20"/>
              </w:rPr>
              <w:t xml:space="preserve"> oikeutettu etu</w:t>
            </w:r>
          </w:p>
          <w:p w:rsidR="00BE7F44" w:rsidRPr="00177DE9" w:rsidRDefault="00BE7F44" w:rsidP="00BE7F44">
            <w:pPr>
              <w:pStyle w:val="Luettelokappale"/>
              <w:numPr>
                <w:ilvl w:val="0"/>
                <w:numId w:val="4"/>
              </w:numPr>
              <w:spacing w:line="240" w:lineRule="exact"/>
              <w:rPr>
                <w:rFonts w:ascii="Arial" w:hAnsi="Arial" w:cs="Arial"/>
                <w:sz w:val="20"/>
              </w:rPr>
            </w:pPr>
            <w:r w:rsidRPr="00177DE9">
              <w:rPr>
                <w:rFonts w:ascii="Arial" w:hAnsi="Arial" w:cs="Arial"/>
                <w:sz w:val="20"/>
              </w:rPr>
              <w:t xml:space="preserve">vaatia henkilötietojensa käsittelyn rajoittamista. </w:t>
            </w:r>
          </w:p>
          <w:p w:rsidR="00BE7F44" w:rsidRPr="00177DE9" w:rsidRDefault="00BE7F44" w:rsidP="00BE7F44">
            <w:pPr>
              <w:spacing w:line="240" w:lineRule="exact"/>
              <w:contextualSpacing/>
              <w:rPr>
                <w:rFonts w:ascii="Arial" w:hAnsi="Arial" w:cs="Arial"/>
                <w:sz w:val="20"/>
              </w:rPr>
            </w:pPr>
          </w:p>
          <w:p w:rsidR="00BE7F44" w:rsidRPr="00177DE9" w:rsidRDefault="00BE7F44" w:rsidP="00BE7F44">
            <w:pPr>
              <w:spacing w:line="240" w:lineRule="exact"/>
              <w:contextualSpacing/>
              <w:rPr>
                <w:rFonts w:ascii="Arial" w:hAnsi="Arial" w:cs="Arial"/>
                <w:sz w:val="20"/>
              </w:rPr>
            </w:pPr>
            <w:r w:rsidRPr="00177DE9">
              <w:rPr>
                <w:rFonts w:ascii="Arial" w:hAnsi="Arial" w:cs="Arial"/>
                <w:sz w:val="20"/>
              </w:rPr>
              <w:t>Rekisteröidyn tulee esittää edellä mainitun oikeuden toteuttamista koskeva pyyntö tämän tietosuojaselosteen kohdan "10. Tarka</w:t>
            </w:r>
            <w:r>
              <w:rPr>
                <w:rFonts w:ascii="Arial" w:hAnsi="Arial" w:cs="Arial"/>
                <w:sz w:val="20"/>
              </w:rPr>
              <w:t xml:space="preserve">stusoikeus" mukaisesti. </w:t>
            </w:r>
            <w:r w:rsidR="00E774DB">
              <w:rPr>
                <w:rFonts w:ascii="Arial" w:hAnsi="Arial" w:cs="Arial"/>
                <w:sz w:val="20"/>
              </w:rPr>
              <w:t>Yhdistys</w:t>
            </w:r>
            <w:r w:rsidRPr="00177DE9">
              <w:rPr>
                <w:rFonts w:ascii="Arial" w:hAnsi="Arial" w:cs="Arial"/>
                <w:sz w:val="20"/>
              </w:rPr>
              <w:t xml:space="preserve"> voi pyytää rekisteröityä tarkentamaan pyyntöään kirjallisesti ja varmentamaan rekisteröidyn henkilöllisyyden ennen pyynnön käsittelemistä. </w:t>
            </w:r>
            <w:r w:rsidR="00E774DB">
              <w:rPr>
                <w:rFonts w:ascii="Arial" w:hAnsi="Arial" w:cs="Arial"/>
                <w:sz w:val="20"/>
              </w:rPr>
              <w:t>Yhdistys</w:t>
            </w:r>
            <w:r w:rsidRPr="00177DE9">
              <w:rPr>
                <w:rFonts w:ascii="Arial" w:hAnsi="Arial" w:cs="Arial"/>
                <w:sz w:val="20"/>
              </w:rPr>
              <w:t xml:space="preserve"> voi kieltäytyä pyynnön toteuttamisesta sovellettavassa laissa säädetyllä perusteella. </w:t>
            </w:r>
          </w:p>
          <w:p w:rsidR="00BE7F44" w:rsidRPr="00177DE9" w:rsidRDefault="00BE7F44" w:rsidP="00BE7F44">
            <w:pPr>
              <w:spacing w:line="240" w:lineRule="exact"/>
              <w:contextualSpacing/>
              <w:rPr>
                <w:rFonts w:ascii="Arial" w:hAnsi="Arial" w:cs="Arial"/>
                <w:sz w:val="20"/>
              </w:rPr>
            </w:pPr>
          </w:p>
          <w:p w:rsidR="00D5198B" w:rsidRPr="00D5198B" w:rsidRDefault="00BE7F44" w:rsidP="00C70BE8">
            <w:pPr>
              <w:spacing w:line="240" w:lineRule="exact"/>
              <w:contextualSpacing/>
              <w:rPr>
                <w:rFonts w:ascii="Arial" w:hAnsi="Arial" w:cs="Arial"/>
                <w:b/>
                <w:color w:val="FF0000"/>
                <w:sz w:val="20"/>
              </w:rPr>
            </w:pPr>
            <w:r>
              <w:rPr>
                <w:rFonts w:ascii="Arial" w:hAnsi="Arial" w:cs="Arial"/>
                <w:sz w:val="20"/>
              </w:rPr>
              <w:t>Jokaisella r</w:t>
            </w:r>
            <w:r w:rsidRPr="00177DE9">
              <w:rPr>
                <w:rFonts w:ascii="Arial" w:hAnsi="Arial" w:cs="Arial"/>
                <w:sz w:val="20"/>
              </w:rPr>
              <w:t>ekisteröidyllä on oikeus tehdä valitus asianomaiselle valvontaviranomaiselle taikka sen Euroopan unionin jäsenvaltion</w:t>
            </w:r>
            <w:r>
              <w:rPr>
                <w:rFonts w:ascii="Arial" w:hAnsi="Arial" w:cs="Arial"/>
                <w:sz w:val="20"/>
              </w:rPr>
              <w:t xml:space="preserve"> valvontaviranomaiselle, jossa r</w:t>
            </w:r>
            <w:r w:rsidRPr="00177DE9">
              <w:rPr>
                <w:rFonts w:ascii="Arial" w:hAnsi="Arial" w:cs="Arial"/>
                <w:sz w:val="20"/>
              </w:rPr>
              <w:t>ekisteröidyn asuinpaikka t</w:t>
            </w:r>
            <w:r>
              <w:rPr>
                <w:rFonts w:ascii="Arial" w:hAnsi="Arial" w:cs="Arial"/>
                <w:sz w:val="20"/>
              </w:rPr>
              <w:t>ai työpaikka sijaitsee, mikäli r</w:t>
            </w:r>
            <w:r w:rsidRPr="00177DE9">
              <w:rPr>
                <w:rFonts w:ascii="Arial" w:hAnsi="Arial" w:cs="Arial"/>
                <w:sz w:val="20"/>
              </w:rPr>
              <w:t>ekisteröity katsoo, että hänen henkilötietojaan ei ole käsitelty soveltuvan tie</w:t>
            </w:r>
            <w:r w:rsidR="00C70BE8">
              <w:rPr>
                <w:rFonts w:ascii="Arial" w:hAnsi="Arial" w:cs="Arial"/>
                <w:sz w:val="20"/>
              </w:rPr>
              <w:t>tosuojalainsäädännön mukaisesti.</w:t>
            </w:r>
          </w:p>
        </w:tc>
      </w:tr>
    </w:tbl>
    <w:p w:rsidR="003E338A" w:rsidRPr="003E338A" w:rsidRDefault="003E338A" w:rsidP="00FE5787">
      <w:pPr>
        <w:spacing w:line="240" w:lineRule="exact"/>
        <w:contextualSpacing/>
        <w:rPr>
          <w:rFonts w:ascii="Arial" w:hAnsi="Arial" w:cs="Arial"/>
          <w:b/>
          <w:sz w:val="20"/>
        </w:rPr>
      </w:pPr>
    </w:p>
    <w:sectPr w:rsidR="003E338A" w:rsidRPr="003E338A" w:rsidSect="00C70BE8">
      <w:headerReference w:type="default" r:id="rId11"/>
      <w:pgSz w:w="11906" w:h="16838"/>
      <w:pgMar w:top="1417" w:right="566"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AF8" w:rsidRDefault="004E7AF8" w:rsidP="003A2155">
      <w:pPr>
        <w:spacing w:after="0" w:line="240" w:lineRule="auto"/>
      </w:pPr>
      <w:r>
        <w:separator/>
      </w:r>
    </w:p>
  </w:endnote>
  <w:endnote w:type="continuationSeparator" w:id="0">
    <w:p w:rsidR="004E7AF8" w:rsidRDefault="004E7AF8" w:rsidP="003A2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AF8" w:rsidRDefault="004E7AF8" w:rsidP="003A2155">
      <w:pPr>
        <w:spacing w:after="0" w:line="240" w:lineRule="auto"/>
      </w:pPr>
      <w:r>
        <w:separator/>
      </w:r>
    </w:p>
  </w:footnote>
  <w:footnote w:type="continuationSeparator" w:id="0">
    <w:p w:rsidR="004E7AF8" w:rsidRDefault="004E7AF8" w:rsidP="003A21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AF8" w:rsidRDefault="004E7AF8">
    <w:pPr>
      <w:pStyle w:val="Yltunniste"/>
      <w:rPr>
        <w:rFonts w:ascii="Arial" w:hAnsi="Arial" w:cs="Arial"/>
        <w:b/>
        <w:sz w:val="24"/>
      </w:rPr>
    </w:pPr>
    <w:r w:rsidRPr="003A2155">
      <w:rPr>
        <w:rFonts w:ascii="Arial" w:hAnsi="Arial" w:cs="Arial"/>
        <w:b/>
        <w:sz w:val="24"/>
      </w:rPr>
      <w:t>TIETOSUOJASELOSTE</w:t>
    </w:r>
    <w:r>
      <w:rPr>
        <w:rFonts w:ascii="Arial" w:hAnsi="Arial" w:cs="Arial"/>
        <w:b/>
        <w:sz w:val="24"/>
      </w:rPr>
      <w:tab/>
    </w:r>
    <w:r>
      <w:rPr>
        <w:rFonts w:ascii="Arial" w:hAnsi="Arial" w:cs="Arial"/>
        <w:b/>
        <w:sz w:val="24"/>
      </w:rPr>
      <w:tab/>
    </w:r>
    <w:r w:rsidRPr="00F47358">
      <w:rPr>
        <w:rFonts w:ascii="Arial" w:hAnsi="Arial" w:cs="Arial"/>
        <w:sz w:val="20"/>
      </w:rPr>
      <w:fldChar w:fldCharType="begin"/>
    </w:r>
    <w:r w:rsidRPr="00F47358">
      <w:rPr>
        <w:rFonts w:ascii="Arial" w:hAnsi="Arial" w:cs="Arial"/>
        <w:sz w:val="20"/>
      </w:rPr>
      <w:instrText xml:space="preserve"> PAGE   \* MERGEFORMAT </w:instrText>
    </w:r>
    <w:r w:rsidRPr="00F47358">
      <w:rPr>
        <w:rFonts w:ascii="Arial" w:hAnsi="Arial" w:cs="Arial"/>
        <w:sz w:val="20"/>
      </w:rPr>
      <w:fldChar w:fldCharType="separate"/>
    </w:r>
    <w:r w:rsidR="007E0494">
      <w:rPr>
        <w:rFonts w:ascii="Arial" w:hAnsi="Arial" w:cs="Arial"/>
        <w:noProof/>
        <w:sz w:val="20"/>
      </w:rPr>
      <w:t>1</w:t>
    </w:r>
    <w:r w:rsidRPr="00F47358">
      <w:rPr>
        <w:rFonts w:ascii="Arial" w:hAnsi="Arial" w:cs="Arial"/>
        <w:sz w:val="20"/>
      </w:rPr>
      <w:fldChar w:fldCharType="end"/>
    </w:r>
  </w:p>
  <w:p w:rsidR="004E7AF8" w:rsidRDefault="004E7AF8">
    <w:pPr>
      <w:pStyle w:val="Yltunniste"/>
      <w:rPr>
        <w:rFonts w:ascii="Arial" w:hAnsi="Arial" w:cs="Arial"/>
        <w:sz w:val="20"/>
      </w:rPr>
    </w:pPr>
    <w:r>
      <w:rPr>
        <w:rFonts w:ascii="Arial" w:hAnsi="Arial" w:cs="Arial"/>
        <w:b/>
      </w:rPr>
      <w:t>Henkilötietorekisteri, lyhytaikaisesti</w:t>
    </w:r>
    <w:r w:rsidRPr="00F47358">
      <w:rPr>
        <w:rFonts w:ascii="Arial" w:hAnsi="Arial" w:cs="Arial"/>
        <w:b/>
      </w:rPr>
      <w:t xml:space="preserve"> säilytettävät tiedot</w:t>
    </w:r>
  </w:p>
  <w:p w:rsidR="004E7AF8" w:rsidRPr="003E338A" w:rsidRDefault="004E7AF8">
    <w:pPr>
      <w:pStyle w:val="Yltunniste"/>
      <w:rPr>
        <w:rFonts w:ascii="Arial" w:hAnsi="Arial" w:cs="Arial"/>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4474F"/>
    <w:multiLevelType w:val="hybridMultilevel"/>
    <w:tmpl w:val="D3C83A1E"/>
    <w:lvl w:ilvl="0" w:tplc="D6F6564A">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49CD01A5"/>
    <w:multiLevelType w:val="hybridMultilevel"/>
    <w:tmpl w:val="34DE7CDE"/>
    <w:lvl w:ilvl="0" w:tplc="4F748282">
      <w:start w:val="25"/>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543D7BAD"/>
    <w:multiLevelType w:val="hybridMultilevel"/>
    <w:tmpl w:val="969C8C7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58DE0175"/>
    <w:multiLevelType w:val="hybridMultilevel"/>
    <w:tmpl w:val="B934921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6ADA7337"/>
    <w:multiLevelType w:val="hybridMultilevel"/>
    <w:tmpl w:val="C896C938"/>
    <w:lvl w:ilvl="0" w:tplc="D6F6564A">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6E6E4393"/>
    <w:multiLevelType w:val="hybridMultilevel"/>
    <w:tmpl w:val="2CF62B84"/>
    <w:lvl w:ilvl="0" w:tplc="0D00FFFC">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721016C8"/>
    <w:multiLevelType w:val="hybridMultilevel"/>
    <w:tmpl w:val="3FDC52D6"/>
    <w:lvl w:ilvl="0" w:tplc="4F748282">
      <w:start w:val="25"/>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mailMerge>
    <w:mainDocumentType w:val="formLetters"/>
    <w:dataType w:val="textFile"/>
    <w:activeRecord w:val="-1"/>
  </w:mailMerg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155"/>
    <w:rsid w:val="00027991"/>
    <w:rsid w:val="00031FD9"/>
    <w:rsid w:val="00041315"/>
    <w:rsid w:val="00054C88"/>
    <w:rsid w:val="000A2B37"/>
    <w:rsid w:val="000B2A30"/>
    <w:rsid w:val="000D2D00"/>
    <w:rsid w:val="000E155C"/>
    <w:rsid w:val="000E3D71"/>
    <w:rsid w:val="00163DBC"/>
    <w:rsid w:val="001675CD"/>
    <w:rsid w:val="0018080C"/>
    <w:rsid w:val="001E25AC"/>
    <w:rsid w:val="00213EBD"/>
    <w:rsid w:val="00215872"/>
    <w:rsid w:val="002651F2"/>
    <w:rsid w:val="00266416"/>
    <w:rsid w:val="002846D0"/>
    <w:rsid w:val="00302146"/>
    <w:rsid w:val="00322DE8"/>
    <w:rsid w:val="00391A73"/>
    <w:rsid w:val="003A2155"/>
    <w:rsid w:val="003E338A"/>
    <w:rsid w:val="00411E40"/>
    <w:rsid w:val="004123A9"/>
    <w:rsid w:val="004B3D7D"/>
    <w:rsid w:val="004C2D1B"/>
    <w:rsid w:val="004C2F55"/>
    <w:rsid w:val="004C2F74"/>
    <w:rsid w:val="004E14C2"/>
    <w:rsid w:val="004E7AF8"/>
    <w:rsid w:val="00513874"/>
    <w:rsid w:val="00537AF2"/>
    <w:rsid w:val="00562950"/>
    <w:rsid w:val="00565F64"/>
    <w:rsid w:val="0060095A"/>
    <w:rsid w:val="006936CB"/>
    <w:rsid w:val="006B713F"/>
    <w:rsid w:val="00701A21"/>
    <w:rsid w:val="00705AF8"/>
    <w:rsid w:val="00715405"/>
    <w:rsid w:val="007653EA"/>
    <w:rsid w:val="007E0494"/>
    <w:rsid w:val="0081436C"/>
    <w:rsid w:val="00837A24"/>
    <w:rsid w:val="00844745"/>
    <w:rsid w:val="008666E9"/>
    <w:rsid w:val="0088468E"/>
    <w:rsid w:val="00894D09"/>
    <w:rsid w:val="008B450C"/>
    <w:rsid w:val="0091061C"/>
    <w:rsid w:val="0093799D"/>
    <w:rsid w:val="00952A6B"/>
    <w:rsid w:val="009536F4"/>
    <w:rsid w:val="009962E6"/>
    <w:rsid w:val="00A072DA"/>
    <w:rsid w:val="00A11123"/>
    <w:rsid w:val="00A323C1"/>
    <w:rsid w:val="00A87A5D"/>
    <w:rsid w:val="00AE091F"/>
    <w:rsid w:val="00AE0BDA"/>
    <w:rsid w:val="00AF1F83"/>
    <w:rsid w:val="00B52F81"/>
    <w:rsid w:val="00B75BC1"/>
    <w:rsid w:val="00BE7F44"/>
    <w:rsid w:val="00C116DA"/>
    <w:rsid w:val="00C517CA"/>
    <w:rsid w:val="00C70BE8"/>
    <w:rsid w:val="00CB7946"/>
    <w:rsid w:val="00CE0D78"/>
    <w:rsid w:val="00CF7012"/>
    <w:rsid w:val="00D0288E"/>
    <w:rsid w:val="00D03D56"/>
    <w:rsid w:val="00D11DDF"/>
    <w:rsid w:val="00D5198B"/>
    <w:rsid w:val="00D82DCF"/>
    <w:rsid w:val="00E049D0"/>
    <w:rsid w:val="00E50D64"/>
    <w:rsid w:val="00E70C5D"/>
    <w:rsid w:val="00E774DB"/>
    <w:rsid w:val="00F34DC8"/>
    <w:rsid w:val="00F401A0"/>
    <w:rsid w:val="00F47358"/>
    <w:rsid w:val="00F86816"/>
    <w:rsid w:val="00FB0B53"/>
    <w:rsid w:val="00FE578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3A215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A2155"/>
  </w:style>
  <w:style w:type="paragraph" w:styleId="Alatunniste">
    <w:name w:val="footer"/>
    <w:basedOn w:val="Normaali"/>
    <w:link w:val="AlatunnisteChar"/>
    <w:uiPriority w:val="99"/>
    <w:unhideWhenUsed/>
    <w:rsid w:val="003A2155"/>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A2155"/>
  </w:style>
  <w:style w:type="table" w:styleId="TaulukkoRuudukko">
    <w:name w:val="Table Grid"/>
    <w:basedOn w:val="Normaalitaulukko"/>
    <w:uiPriority w:val="39"/>
    <w:rsid w:val="00167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FE5787"/>
    <w:pPr>
      <w:ind w:left="720"/>
      <w:contextualSpacing/>
    </w:pPr>
  </w:style>
  <w:style w:type="character" w:styleId="Hyperlinkki">
    <w:name w:val="Hyperlink"/>
    <w:basedOn w:val="Kappaleenoletusfontti"/>
    <w:uiPriority w:val="99"/>
    <w:unhideWhenUsed/>
    <w:rsid w:val="006B713F"/>
    <w:rPr>
      <w:color w:val="0563C1" w:themeColor="hyperlink"/>
      <w:u w:val="single"/>
    </w:rPr>
  </w:style>
  <w:style w:type="character" w:customStyle="1" w:styleId="UnresolvedMention">
    <w:name w:val="Unresolved Mention"/>
    <w:basedOn w:val="Kappaleenoletusfontti"/>
    <w:uiPriority w:val="99"/>
    <w:semiHidden/>
    <w:unhideWhenUsed/>
    <w:rsid w:val="006B713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3A215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A2155"/>
  </w:style>
  <w:style w:type="paragraph" w:styleId="Alatunniste">
    <w:name w:val="footer"/>
    <w:basedOn w:val="Normaali"/>
    <w:link w:val="AlatunnisteChar"/>
    <w:uiPriority w:val="99"/>
    <w:unhideWhenUsed/>
    <w:rsid w:val="003A2155"/>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A2155"/>
  </w:style>
  <w:style w:type="table" w:styleId="TaulukkoRuudukko">
    <w:name w:val="Table Grid"/>
    <w:basedOn w:val="Normaalitaulukko"/>
    <w:uiPriority w:val="39"/>
    <w:rsid w:val="00167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FE5787"/>
    <w:pPr>
      <w:ind w:left="720"/>
      <w:contextualSpacing/>
    </w:pPr>
  </w:style>
  <w:style w:type="character" w:styleId="Hyperlinkki">
    <w:name w:val="Hyperlink"/>
    <w:basedOn w:val="Kappaleenoletusfontti"/>
    <w:uiPriority w:val="99"/>
    <w:unhideWhenUsed/>
    <w:rsid w:val="006B713F"/>
    <w:rPr>
      <w:color w:val="0563C1" w:themeColor="hyperlink"/>
      <w:u w:val="single"/>
    </w:rPr>
  </w:style>
  <w:style w:type="character" w:customStyle="1" w:styleId="UnresolvedMention">
    <w:name w:val="Unresolved Mention"/>
    <w:basedOn w:val="Kappaleenoletusfontti"/>
    <w:uiPriority w:val="99"/>
    <w:semiHidden/>
    <w:unhideWhenUsed/>
    <w:rsid w:val="006B713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ovaniemen.reumayhdistys@gmail.com" TargetMode="External"/><Relationship Id="rId4" Type="http://schemas.microsoft.com/office/2007/relationships/stylesWithEffects" Target="stylesWithEffects.xml"/><Relationship Id="rId9" Type="http://schemas.openxmlformats.org/officeDocument/2006/relationships/hyperlink" Target="mailto:rovaniemen.reumayhdistys@gmail.co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137B5-5A65-4135-B582-BF9EE7852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891</Words>
  <Characters>7219</Characters>
  <Application>Microsoft Office Word</Application>
  <DocSecurity>0</DocSecurity>
  <Lines>60</Lines>
  <Paragraphs>16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Harkkari</dc:creator>
  <cp:lastModifiedBy>Eila</cp:lastModifiedBy>
  <cp:revision>4</cp:revision>
  <dcterms:created xsi:type="dcterms:W3CDTF">2023-01-13T10:30:00Z</dcterms:created>
  <dcterms:modified xsi:type="dcterms:W3CDTF">2025-02-25T14:38:00Z</dcterms:modified>
</cp:coreProperties>
</file>