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66" w:rsidRDefault="00504566"/>
    <w:p w:rsidR="00504566" w:rsidRDefault="00AE7852">
      <w:pPr>
        <w:rPr>
          <w:sz w:val="15"/>
          <w:szCs w:val="15"/>
        </w:rPr>
      </w:pPr>
      <w:r>
        <w:rPr>
          <w:noProof/>
          <w:sz w:val="36"/>
          <w:szCs w:val="36"/>
        </w:rPr>
        <w:drawing>
          <wp:inline distT="0" distB="0" distL="0" distR="0">
            <wp:extent cx="731520" cy="693420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>Terveys ja Talous ry</w:t>
      </w:r>
    </w:p>
    <w:p w:rsidR="00504566" w:rsidRDefault="00504566">
      <w:pPr>
        <w:rPr>
          <w:sz w:val="36"/>
          <w:szCs w:val="36"/>
        </w:rPr>
      </w:pPr>
    </w:p>
    <w:p w:rsidR="00504566" w:rsidRDefault="00AE7852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Sairaalapuhtaus ry:n Hallituksen ja kaudet 2022-2024</w:t>
      </w:r>
    </w:p>
    <w:tbl>
      <w:tblPr>
        <w:tblStyle w:val="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0"/>
        <w:gridCol w:w="1904"/>
        <w:gridCol w:w="1293"/>
        <w:gridCol w:w="2040"/>
        <w:gridCol w:w="2548"/>
        <w:gridCol w:w="1846"/>
      </w:tblGrid>
      <w:tr w:rsidR="00504566">
        <w:trPr>
          <w:trHeight w:val="763"/>
        </w:trPr>
        <w:tc>
          <w:tcPr>
            <w:tcW w:w="400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04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Hallituksen jäseneksi</w:t>
            </w:r>
          </w:p>
        </w:tc>
        <w:tc>
          <w:tcPr>
            <w:tcW w:w="2040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Toimikaudet 3 v</w:t>
            </w:r>
          </w:p>
        </w:tc>
        <w:tc>
          <w:tcPr>
            <w:tcW w:w="1846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Erovuorossa 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Maarit Roininen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puheenjohtaja 2022-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Jaana Helenius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varapuheenjohtaja 2022-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Latva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sihteeri 2022-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Anne Atesoglu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rahastonhoitaja 2022-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Ulla Isotalo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jäsen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Sanna Mäkinen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r>
              <w:rPr>
                <w:rFonts w:ascii="Calibri" w:eastAsia="Calibri" w:hAnsi="Calibri" w:cs="Calibri"/>
              </w:rPr>
              <w:t>jäsen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Satu Sivenius</w:t>
            </w:r>
          </w:p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r>
              <w:rPr>
                <w:rFonts w:ascii="Calibri" w:eastAsia="Calibri" w:hAnsi="Calibri" w:cs="Calibri"/>
              </w:rPr>
              <w:t>jäsen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Marja-Liisa Samppala</w:t>
            </w:r>
            <w:bookmarkStart w:id="0" w:name="_GoBack"/>
            <w:bookmarkEnd w:id="0"/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r>
              <w:rPr>
                <w:rFonts w:ascii="Calibri" w:eastAsia="Calibri" w:hAnsi="Calibri" w:cs="Calibri"/>
              </w:rPr>
              <w:t>jäsen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  <w:tr w:rsidR="00504566">
        <w:tc>
          <w:tcPr>
            <w:tcW w:w="400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904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Johanna Loukkola</w:t>
            </w:r>
          </w:p>
          <w:p w:rsidR="00AE7852" w:rsidRDefault="00AE785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2040" w:type="dxa"/>
          </w:tcPr>
          <w:p w:rsidR="00504566" w:rsidRDefault="00AE7852">
            <w:r>
              <w:rPr>
                <w:rFonts w:ascii="Calibri" w:eastAsia="Calibri" w:hAnsi="Calibri" w:cs="Calibri"/>
              </w:rPr>
              <w:t>jäsen</w:t>
            </w:r>
          </w:p>
        </w:tc>
        <w:tc>
          <w:tcPr>
            <w:tcW w:w="2548" w:type="dxa"/>
          </w:tcPr>
          <w:p w:rsidR="00504566" w:rsidRDefault="00AE78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2022-2024</w:t>
            </w:r>
          </w:p>
        </w:tc>
        <w:tc>
          <w:tcPr>
            <w:tcW w:w="1846" w:type="dxa"/>
          </w:tcPr>
          <w:p w:rsidR="00504566" w:rsidRDefault="00504566">
            <w:pPr>
              <w:rPr>
                <w:rFonts w:ascii="Calibri" w:eastAsia="Calibri" w:hAnsi="Calibri" w:cs="Calibri"/>
              </w:rPr>
            </w:pPr>
          </w:p>
        </w:tc>
      </w:tr>
    </w:tbl>
    <w:p w:rsidR="00504566" w:rsidRDefault="00504566"/>
    <w:p w:rsidR="00504566" w:rsidRDefault="00504566"/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6. Hallitus </w:t>
      </w: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Yhdistyksen asioita hoitaa ja toimintaa johtaa hallitus, johon kuuluu vuosikokouksen valitsemat 9 jäsentä</w:t>
      </w:r>
      <w:r>
        <w:rPr>
          <w:rFonts w:ascii="Calibri" w:eastAsia="Calibri" w:hAnsi="Calibri" w:cs="Calibri"/>
          <w:sz w:val="21"/>
          <w:szCs w:val="21"/>
        </w:rPr>
        <w:t>̈</w:t>
      </w:r>
      <w:r>
        <w:rPr>
          <w:rFonts w:ascii="Calibri" w:eastAsia="Calibri" w:hAnsi="Calibri" w:cs="Calibri"/>
          <w:sz w:val="21"/>
          <w:szCs w:val="21"/>
        </w:rPr>
        <w:t xml:space="preserve">. Hallituksen toimikausi on kolme vuotta. </w:t>
      </w: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Hallitus pyritään</w:t>
      </w:r>
      <w:r>
        <w:rPr>
          <w:rFonts w:ascii="Calibri" w:eastAsia="Calibri" w:hAnsi="Calibri" w:cs="Calibri"/>
          <w:sz w:val="21"/>
          <w:szCs w:val="21"/>
        </w:rPr>
        <w:t xml:space="preserve"> valitsemaan siten, että se edustaa alueellisesti ja ammatillisesti tasapuolisesti puhtaus ja välinehuollon toimialoja ja jäsenyhdistyksiä</w:t>
      </w:r>
      <w:r>
        <w:rPr>
          <w:rFonts w:ascii="Calibri" w:eastAsia="Calibri" w:hAnsi="Calibri" w:cs="Calibri"/>
          <w:sz w:val="21"/>
          <w:szCs w:val="21"/>
        </w:rPr>
        <w:t xml:space="preserve">. </w:t>
      </w: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Hallitus valitsee keskuudestaan puheenjohtajan, varapuheenjohtajan sekä</w:t>
      </w:r>
      <w:r>
        <w:rPr>
          <w:rFonts w:ascii="Calibri" w:eastAsia="Calibri" w:hAnsi="Calibri" w:cs="Calibri"/>
          <w:sz w:val="21"/>
          <w:szCs w:val="21"/>
        </w:rPr>
        <w:t>̈</w:t>
      </w:r>
      <w:r>
        <w:rPr>
          <w:rFonts w:ascii="Calibri" w:eastAsia="Calibri" w:hAnsi="Calibri" w:cs="Calibri"/>
          <w:sz w:val="21"/>
          <w:szCs w:val="21"/>
        </w:rPr>
        <w:t xml:space="preserve"> ottaa keskuudestaan t</w:t>
      </w:r>
      <w:r>
        <w:rPr>
          <w:rFonts w:ascii="Calibri" w:eastAsia="Calibri" w:hAnsi="Calibri" w:cs="Calibri"/>
          <w:sz w:val="21"/>
          <w:szCs w:val="21"/>
        </w:rPr>
        <w:t xml:space="preserve">ai ulkopuoleltaan sihteerin, rahastonhoitajan ja muut tarvittavat toimihenkilöt. </w:t>
      </w: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Hallitus on päätösvaltainen,</w:t>
      </w:r>
      <w:r>
        <w:rPr>
          <w:rFonts w:ascii="Calibri" w:eastAsia="Calibri" w:hAnsi="Calibri" w:cs="Calibri"/>
          <w:sz w:val="21"/>
          <w:szCs w:val="21"/>
        </w:rPr>
        <w:t xml:space="preserve"> kun vähintään</w:t>
      </w:r>
      <w:r>
        <w:rPr>
          <w:rFonts w:ascii="Calibri" w:eastAsia="Calibri" w:hAnsi="Calibri" w:cs="Calibri"/>
          <w:sz w:val="21"/>
          <w:szCs w:val="21"/>
        </w:rPr>
        <w:t xml:space="preserve"> puolet sen jäsenistä, puheenjohtaja tai varapuheenjohtaja mukaan luettuna on läsnä</w:t>
      </w:r>
      <w:r>
        <w:rPr>
          <w:rFonts w:ascii="Calibri" w:eastAsia="Calibri" w:hAnsi="Calibri" w:cs="Calibri"/>
          <w:sz w:val="21"/>
          <w:szCs w:val="21"/>
        </w:rPr>
        <w:t>̈</w:t>
      </w:r>
      <w:r>
        <w:rPr>
          <w:rFonts w:ascii="Calibri" w:eastAsia="Calibri" w:hAnsi="Calibri" w:cs="Calibri"/>
          <w:sz w:val="21"/>
          <w:szCs w:val="21"/>
        </w:rPr>
        <w:t>. Äänestykset</w:t>
      </w:r>
      <w:r>
        <w:rPr>
          <w:rFonts w:ascii="Calibri" w:eastAsia="Calibri" w:hAnsi="Calibri" w:cs="Calibri"/>
          <w:sz w:val="21"/>
          <w:szCs w:val="21"/>
        </w:rPr>
        <w:t xml:space="preserve"> ratkaistaan yksinkertaisel</w:t>
      </w:r>
      <w:r>
        <w:rPr>
          <w:rFonts w:ascii="Calibri" w:eastAsia="Calibri" w:hAnsi="Calibri" w:cs="Calibri"/>
          <w:sz w:val="21"/>
          <w:szCs w:val="21"/>
        </w:rPr>
        <w:t>la äänten enemmistöllä. Äänten mennessä</w:t>
      </w:r>
      <w:r>
        <w:rPr>
          <w:rFonts w:ascii="Calibri" w:eastAsia="Calibri" w:hAnsi="Calibri" w:cs="Calibri"/>
          <w:sz w:val="21"/>
          <w:szCs w:val="21"/>
        </w:rPr>
        <w:t>̈</w:t>
      </w:r>
      <w:r>
        <w:rPr>
          <w:rFonts w:ascii="Calibri" w:eastAsia="Calibri" w:hAnsi="Calibri" w:cs="Calibri"/>
          <w:sz w:val="21"/>
          <w:szCs w:val="21"/>
        </w:rPr>
        <w:t xml:space="preserve"> tasan ratkaisee puheenjohtajan ääni</w:t>
      </w:r>
      <w:r>
        <w:rPr>
          <w:rFonts w:ascii="Calibri" w:eastAsia="Calibri" w:hAnsi="Calibri" w:cs="Calibri"/>
          <w:sz w:val="21"/>
          <w:szCs w:val="21"/>
        </w:rPr>
        <w:t xml:space="preserve">, vaaleissa kuitenkin arpa. </w:t>
      </w:r>
    </w:p>
    <w:p w:rsidR="00504566" w:rsidRDefault="00504566">
      <w:pPr>
        <w:rPr>
          <w:rFonts w:ascii="Calibri" w:eastAsia="Calibri" w:hAnsi="Calibri" w:cs="Calibri"/>
          <w:sz w:val="21"/>
          <w:szCs w:val="21"/>
        </w:rPr>
      </w:pP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 Jäsen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504566" w:rsidRDefault="00AE7852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Yhdistyksen jäseniksi voi liittyä Terveys ja Talous r</w:t>
      </w:r>
      <w:r>
        <w:rPr>
          <w:rFonts w:ascii="Calibri" w:eastAsia="Calibri" w:hAnsi="Calibri" w:cs="Calibri"/>
          <w:sz w:val="21"/>
          <w:szCs w:val="21"/>
        </w:rPr>
        <w:t>y:n jäsenet.</w:t>
      </w:r>
    </w:p>
    <w:p w:rsidR="00504566" w:rsidRDefault="00AE7852">
      <w:pPr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Yhdistyksen varsinaiseksi henkilöjäseneksi voi liittyä henkilö, joka h</w:t>
      </w:r>
      <w:r>
        <w:rPr>
          <w:rFonts w:ascii="Calibri" w:eastAsia="Calibri" w:hAnsi="Calibri" w:cs="Calibri"/>
          <w:sz w:val="21"/>
          <w:szCs w:val="21"/>
        </w:rPr>
        <w:t>yväksyy yhdistyksen tarkoituksen, toiminta-ajatuksen ja säännöt</w:t>
      </w:r>
      <w:r>
        <w:rPr>
          <w:sz w:val="21"/>
          <w:szCs w:val="21"/>
        </w:rPr>
        <w:t>.</w:t>
      </w:r>
    </w:p>
    <w:p w:rsidR="00504566" w:rsidRDefault="00504566"/>
    <w:sectPr w:rsidR="00504566">
      <w:pgSz w:w="11906" w:h="16838"/>
      <w:pgMar w:top="567" w:right="567" w:bottom="1134" w:left="1134" w:header="567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6"/>
    <w:rsid w:val="00504566"/>
    <w:rsid w:val="00A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1A8E"/>
  <w15:docId w15:val="{ED4574A4-545E-46C0-98A1-C8239A55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52080"/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rPr>
      <w:rFonts w:ascii="Cambria" w:eastAsia="Cambria" w:hAnsi="Cambria" w:cs="Cambria"/>
      <w:i/>
      <w:color w:val="4F81BD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  <w:style w:type="character" w:customStyle="1" w:styleId="arial100fffffft1">
    <w:name w:val="arial100fffffft1"/>
    <w:basedOn w:val="Kappaleenoletusfontti"/>
    <w:rsid w:val="003D4BA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NormaaliWWW">
    <w:name w:val="Normal (Web)"/>
    <w:basedOn w:val="Normaali"/>
    <w:uiPriority w:val="99"/>
    <w:unhideWhenUsed/>
    <w:rsid w:val="006D50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anBie1WhL7pX8Xcjm822mG0qw==">AMUW2mWzZkRdLGnZymRObSt/ic6Gs//Ep5RggqUsE5WjLDLQvAged1nFazq+dFiFK/ped7b+Qyfqc3WC4eEOY1XlZFR+Cx1XNcqL2b1Ra36oLTajJebSN5Q=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Lankinen Heli</dc:creator>
  <cp:lastModifiedBy>Atesoglu Anne</cp:lastModifiedBy>
  <cp:revision>2</cp:revision>
  <dcterms:created xsi:type="dcterms:W3CDTF">2022-10-11T14:36:00Z</dcterms:created>
  <dcterms:modified xsi:type="dcterms:W3CDTF">2022-10-11T14:36:00Z</dcterms:modified>
</cp:coreProperties>
</file>